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71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63"/>
        <w:gridCol w:w="2260"/>
        <w:gridCol w:w="910"/>
        <w:gridCol w:w="3470"/>
        <w:gridCol w:w="3043"/>
      </w:tblGrid>
      <w:tr w:rsidRPr="00E452E3" w:rsidR="00E452E3" w:rsidTr="7A65814F" w14:paraId="009F4AD6" w14:textId="77777777">
        <w:trPr>
          <w:trHeight w:val="275"/>
        </w:trPr>
        <w:tc>
          <w:tcPr>
            <w:tcW w:w="14846" w:type="dxa"/>
            <w:gridSpan w:val="5"/>
            <w:tcBorders>
              <w:top w:val="single" w:color="A5A5A5" w:sz="6" w:space="0"/>
              <w:left w:val="single" w:color="A5A5A5" w:sz="6" w:space="0"/>
              <w:bottom w:val="single" w:color="A5A5A5" w:sz="6" w:space="0"/>
              <w:right w:val="single" w:color="A5A5A5" w:sz="6" w:space="0"/>
            </w:tcBorders>
            <w:shd w:val="clear" w:color="auto" w:fill="7030A0"/>
            <w:tcMar/>
            <w:hideMark/>
          </w:tcPr>
          <w:p w:rsidRPr="00E452E3" w:rsidR="00E452E3" w:rsidP="002C23EA" w:rsidRDefault="00E452E3" w14:paraId="605A3B3C" w14:textId="77777777">
            <w:pPr>
              <w:spacing w:beforeAutospacing="1" w:after="0" w:afterAutospacing="1" w:line="240" w:lineRule="auto"/>
              <w:ind w:left="-900" w:firstLine="900"/>
              <w:jc w:val="center"/>
              <w:textAlignment w:val="baseline"/>
              <w:rPr>
                <w:rFonts w:ascii="Segoe UI" w:hAnsi="Segoe UI" w:eastAsia="Times New Roman" w:cs="Segoe UI"/>
                <w:b/>
                <w:bCs/>
                <w:color w:val="FFFFFF"/>
                <w:sz w:val="18"/>
                <w:szCs w:val="18"/>
              </w:rPr>
            </w:pPr>
            <w:r w:rsidRPr="00E452E3">
              <w:rPr>
                <w:rFonts w:ascii="Times New Roman" w:hAnsi="Times New Roman" w:eastAsia="Times New Roman" w:cs="Times New Roman"/>
                <w:b/>
                <w:bCs/>
                <w:color w:val="FFFFFF"/>
                <w:sz w:val="24"/>
                <w:szCs w:val="24"/>
              </w:rPr>
              <w:t>Unit Overview </w:t>
            </w:r>
          </w:p>
        </w:tc>
      </w:tr>
      <w:tr w:rsidRPr="00E452E3" w:rsidR="00E452E3" w:rsidTr="7A65814F" w14:paraId="6C0D83BB" w14:textId="77777777">
        <w:trPr>
          <w:trHeight w:val="290"/>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E452E3" w:rsidR="00E452E3" w:rsidP="00E452E3" w:rsidRDefault="00E452E3" w14:paraId="7A06A5A4" w14:textId="77777777">
            <w:pPr>
              <w:spacing w:beforeAutospacing="1" w:after="0" w:afterAutospacing="1" w:line="240" w:lineRule="auto"/>
              <w:textAlignment w:val="baseline"/>
              <w:rPr>
                <w:rFonts w:ascii="Segoe UI" w:hAnsi="Segoe UI" w:eastAsia="Times New Roman" w:cs="Segoe UI"/>
                <w:b/>
                <w:bCs/>
                <w:sz w:val="18"/>
                <w:szCs w:val="18"/>
              </w:rPr>
            </w:pPr>
            <w:r w:rsidRPr="00E452E3">
              <w:rPr>
                <w:rFonts w:ascii="Times New Roman" w:hAnsi="Times New Roman" w:eastAsia="Times New Roman" w:cs="Times New Roman"/>
                <w:b/>
                <w:bCs/>
                <w:sz w:val="24"/>
                <w:szCs w:val="24"/>
              </w:rPr>
              <w:t xml:space="preserve">Content Area: </w:t>
            </w:r>
            <w:r w:rsidRPr="00223EC8">
              <w:rPr>
                <w:rFonts w:ascii="Times New Roman" w:hAnsi="Times New Roman" w:eastAsia="Times New Roman" w:cs="Times New Roman"/>
                <w:bCs/>
                <w:sz w:val="24"/>
                <w:szCs w:val="24"/>
              </w:rPr>
              <w:t>English Language Arts</w:t>
            </w:r>
            <w:r w:rsidRPr="00E452E3">
              <w:rPr>
                <w:rFonts w:ascii="Times New Roman" w:hAnsi="Times New Roman" w:eastAsia="Times New Roman" w:cs="Times New Roman"/>
                <w:b/>
                <w:bCs/>
                <w:sz w:val="24"/>
                <w:szCs w:val="24"/>
              </w:rPr>
              <w:t> </w:t>
            </w:r>
          </w:p>
        </w:tc>
      </w:tr>
      <w:tr w:rsidRPr="00E452E3" w:rsidR="00E452E3" w:rsidTr="7A65814F" w14:paraId="1A953778"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E452E3" w:rsidR="00E452E3" w:rsidP="2D666F47" w:rsidRDefault="2D666F47" w14:paraId="5D838BC0" w14:textId="7F0727E1">
            <w:pPr>
              <w:spacing w:beforeAutospacing="1" w:after="0" w:afterAutospacing="1" w:line="240" w:lineRule="auto"/>
              <w:textAlignment w:val="baseline"/>
              <w:rPr>
                <w:rFonts w:ascii="Segoe UI" w:hAnsi="Segoe UI" w:eastAsia="Times New Roman" w:cs="Segoe UI"/>
                <w:b/>
                <w:bCs/>
                <w:sz w:val="18"/>
                <w:szCs w:val="18"/>
              </w:rPr>
            </w:pPr>
            <w:r w:rsidRPr="2D666F47">
              <w:rPr>
                <w:rFonts w:ascii="Times New Roman" w:hAnsi="Times New Roman" w:eastAsia="Times New Roman" w:cs="Times New Roman"/>
                <w:b/>
                <w:bCs/>
                <w:sz w:val="24"/>
                <w:szCs w:val="24"/>
              </w:rPr>
              <w:t xml:space="preserve">Unit Title: </w:t>
            </w:r>
            <w:r w:rsidRPr="2D666F47">
              <w:rPr>
                <w:rFonts w:ascii="Times New Roman" w:hAnsi="Times New Roman" w:eastAsia="Times New Roman" w:cs="Times New Roman"/>
                <w:sz w:val="24"/>
                <w:szCs w:val="24"/>
              </w:rPr>
              <w:t>Unit 2 Personal Narrative</w:t>
            </w:r>
          </w:p>
        </w:tc>
      </w:tr>
      <w:tr w:rsidRPr="00E452E3" w:rsidR="00E452E3" w:rsidTr="7A65814F" w14:paraId="15796023" w14:textId="77777777">
        <w:trPr>
          <w:trHeight w:val="290"/>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223EC8" w:rsidR="00E452E3" w:rsidP="2D666F47" w:rsidRDefault="2D666F47" w14:paraId="697DAD97" w14:textId="585F5A23">
            <w:pPr>
              <w:spacing w:beforeAutospacing="1" w:after="0" w:afterAutospacing="1" w:line="240" w:lineRule="auto"/>
              <w:textAlignment w:val="baseline"/>
              <w:rPr>
                <w:rFonts w:ascii="Segoe UI" w:hAnsi="Segoe UI" w:eastAsia="Times New Roman" w:cs="Segoe UI"/>
                <w:sz w:val="18"/>
                <w:szCs w:val="18"/>
              </w:rPr>
            </w:pPr>
            <w:r w:rsidRPr="2D666F47">
              <w:rPr>
                <w:rFonts w:ascii="Times New Roman" w:hAnsi="Times New Roman" w:eastAsia="Times New Roman" w:cs="Times New Roman"/>
                <w:b/>
                <w:bCs/>
                <w:sz w:val="24"/>
                <w:szCs w:val="24"/>
              </w:rPr>
              <w:t>Grade Level: </w:t>
            </w:r>
            <w:r w:rsidRPr="00CE1C48">
              <w:rPr>
                <w:rFonts w:ascii="Times New Roman" w:hAnsi="Times New Roman" w:eastAsia="Times New Roman" w:cs="Times New Roman"/>
                <w:bCs/>
                <w:sz w:val="24"/>
                <w:szCs w:val="24"/>
              </w:rPr>
              <w:t>3</w:t>
            </w:r>
          </w:p>
        </w:tc>
      </w:tr>
      <w:tr w:rsidRPr="00E452E3" w:rsidR="00E452E3" w:rsidTr="7A65814F" w14:paraId="3258577C"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E452E3" w:rsidR="00E452E3" w:rsidP="2D666F47" w:rsidRDefault="2D666F47" w14:paraId="6C69CFDE" w14:textId="25C456AF">
            <w:pPr>
              <w:spacing w:beforeAutospacing="1" w:after="0" w:afterAutospacing="1" w:line="240" w:lineRule="auto"/>
              <w:textAlignment w:val="baseline"/>
              <w:rPr>
                <w:rFonts w:ascii="Segoe UI" w:hAnsi="Segoe UI" w:eastAsia="Times New Roman" w:cs="Segoe UI"/>
                <w:b/>
                <w:bCs/>
                <w:sz w:val="18"/>
                <w:szCs w:val="18"/>
              </w:rPr>
            </w:pPr>
            <w:r w:rsidRPr="2D666F47">
              <w:rPr>
                <w:rFonts w:ascii="Times New Roman" w:hAnsi="Times New Roman" w:eastAsia="Times New Roman" w:cs="Times New Roman"/>
                <w:b/>
                <w:bCs/>
                <w:sz w:val="24"/>
                <w:szCs w:val="24"/>
              </w:rPr>
              <w:t>Duration: </w:t>
            </w:r>
            <w:r w:rsidRPr="2D666F47">
              <w:rPr>
                <w:rFonts w:ascii="Times New Roman" w:hAnsi="Times New Roman" w:eastAsia="Times New Roman" w:cs="Times New Roman"/>
                <w:sz w:val="24"/>
                <w:szCs w:val="24"/>
              </w:rPr>
              <w:t>Trimester 1</w:t>
            </w:r>
          </w:p>
        </w:tc>
      </w:tr>
      <w:tr w:rsidRPr="00E452E3" w:rsidR="00E452E3" w:rsidTr="7A65814F" w14:paraId="4DB6F528" w14:textId="77777777">
        <w:trPr>
          <w:trHeight w:val="1830"/>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0A574B" w:rsidR="00E452E3" w:rsidP="00E452E3" w:rsidRDefault="00E452E3" w14:paraId="0220EFD1" w14:textId="77777777">
            <w:pPr>
              <w:spacing w:beforeAutospacing="1" w:after="0" w:afterAutospacing="1" w:line="240" w:lineRule="auto"/>
              <w:textAlignment w:val="baseline"/>
              <w:rPr>
                <w:rFonts w:ascii="Times New Roman" w:hAnsi="Times New Roman" w:eastAsia="Times New Roman" w:cs="Times New Roman"/>
                <w:b/>
                <w:bCs/>
                <w:sz w:val="24"/>
                <w:szCs w:val="24"/>
              </w:rPr>
            </w:pPr>
            <w:r w:rsidRPr="00E452E3">
              <w:rPr>
                <w:rFonts w:ascii="Times New Roman" w:hAnsi="Times New Roman" w:eastAsia="Times New Roman" w:cs="Times New Roman"/>
                <w:b/>
                <w:bCs/>
                <w:sz w:val="24"/>
                <w:szCs w:val="24"/>
              </w:rPr>
              <w:t>Description: </w:t>
            </w:r>
          </w:p>
          <w:p w:rsidRPr="000A574B" w:rsidR="00E452E3" w:rsidP="2D666F47" w:rsidRDefault="000A574B" w14:paraId="449CC824" w14:textId="60D93401">
            <w:pPr>
              <w:spacing w:before="100" w:beforeAutospacing="1" w:after="100" w:afterAutospacing="1" w:line="240" w:lineRule="auto"/>
              <w:textAlignment w:val="baseline"/>
              <w:rPr>
                <w:rFonts w:ascii="Times New Roman" w:hAnsi="Times New Roman" w:eastAsia="Times New Roman" w:cs="Times New Roman"/>
                <w:b/>
                <w:bCs/>
                <w:sz w:val="24"/>
                <w:szCs w:val="24"/>
              </w:rPr>
            </w:pPr>
            <w:r w:rsidRPr="000A574B">
              <w:rPr>
                <w:rStyle w:val="normaltextrun"/>
                <w:rFonts w:ascii="Times New Roman" w:hAnsi="Times New Roman" w:cs="Times New Roman"/>
                <w:color w:val="000000"/>
                <w:sz w:val="24"/>
                <w:szCs w:val="24"/>
                <w:shd w:val="clear" w:color="auto" w:fill="FFFFFF"/>
              </w:rPr>
              <w:t>In this unit, </w:t>
            </w:r>
            <w:r w:rsidRPr="2D666F47" w:rsidR="2D666F47">
              <w:rPr>
                <w:rFonts w:ascii="Times New Roman" w:hAnsi="Times New Roman" w:eastAsia="Times New Roman" w:cs="Times New Roman"/>
                <w:sz w:val="24"/>
                <w:szCs w:val="24"/>
              </w:rPr>
              <w:t>students will learn how to write meaningful, focused stories from their lives. During writing workshop, students will write focused personal narratives, planning with focus and organization in mind. Students will develop strategies for finding meaningful story ideas, finding a focus, and planning and drafting with paragraphs in mind. In this unit, students will also learn how to elaborate and expand their personal narratives.</w:t>
            </w:r>
          </w:p>
        </w:tc>
      </w:tr>
      <w:tr w:rsidRPr="00E452E3" w:rsidR="00E452E3" w:rsidTr="7A65814F" w14:paraId="1EF569E9"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E0291F" w14:paraId="7EE7D578" w14:textId="6DEC3127">
            <w:pPr>
              <w:spacing w:beforeAutospacing="1" w:after="0" w:afterAutospacing="1" w:line="240" w:lineRule="auto"/>
              <w:jc w:val="center"/>
              <w:textAlignment w:val="baseline"/>
              <w:rPr>
                <w:rFonts w:ascii="Segoe UI" w:hAnsi="Segoe UI" w:eastAsia="Times New Roman" w:cs="Segoe UI"/>
                <w:b/>
                <w:bCs/>
                <w:sz w:val="18"/>
                <w:szCs w:val="18"/>
              </w:rPr>
            </w:pPr>
            <w:r>
              <w:rPr>
                <w:rFonts w:ascii="Times New Roman" w:hAnsi="Times New Roman" w:eastAsia="Times New Roman" w:cs="Times New Roman"/>
                <w:b/>
                <w:bCs/>
                <w:color w:val="FFFFFF"/>
                <w:sz w:val="24"/>
                <w:szCs w:val="24"/>
              </w:rPr>
              <w:t>Enduring</w:t>
            </w:r>
            <w:r w:rsidRPr="00E452E3" w:rsidR="00E452E3">
              <w:rPr>
                <w:rFonts w:ascii="Times New Roman" w:hAnsi="Times New Roman" w:eastAsia="Times New Roman" w:cs="Times New Roman"/>
                <w:b/>
                <w:bCs/>
                <w:color w:val="FFFFFF"/>
                <w:sz w:val="24"/>
                <w:szCs w:val="24"/>
              </w:rPr>
              <w:t xml:space="preserve"> Understandings</w:t>
            </w:r>
            <w:r w:rsidRPr="00E452E3" w:rsidR="00E452E3">
              <w:rPr>
                <w:rFonts w:ascii="Times New Roman" w:hAnsi="Times New Roman" w:eastAsia="Times New Roman" w:cs="Times New Roman"/>
                <w:b/>
                <w:bCs/>
                <w:sz w:val="24"/>
                <w:szCs w:val="24"/>
              </w:rPr>
              <w:t> </w:t>
            </w:r>
          </w:p>
        </w:tc>
      </w:tr>
      <w:tr w:rsidRPr="00E452E3" w:rsidR="0028713F" w:rsidTr="7A65814F" w14:paraId="27E30ECE" w14:textId="77777777">
        <w:trPr>
          <w:trHeight w:val="85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0A574B" w:rsidR="0028713F" w:rsidP="00E452E3" w:rsidRDefault="0028713F" w14:paraId="377E0D69" w14:textId="77777777">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hAnsi="Times New Roman" w:eastAsia="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 xml:space="preserve">Concepts / </w:t>
            </w:r>
            <w:r>
              <w:rPr>
                <w:rStyle w:val="normaltextrun"/>
                <w:rFonts w:ascii="Times New Roman" w:hAnsi="Times New Roman" w:cs="Times New Roman"/>
                <w:b/>
                <w:bCs/>
                <w:color w:val="000000"/>
                <w:sz w:val="24"/>
                <w:szCs w:val="24"/>
                <w:shd w:val="clear" w:color="auto" w:fill="FFFFFF"/>
              </w:rPr>
              <w:t>Writing</w:t>
            </w:r>
            <w:r w:rsidRPr="000A574B">
              <w:rPr>
                <w:rStyle w:val="normaltextrun"/>
                <w:rFonts w:ascii="Times New Roman" w:hAnsi="Times New Roman" w:cs="Times New Roman"/>
                <w:b/>
                <w:bCs/>
                <w:color w:val="000000"/>
                <w:sz w:val="24"/>
                <w:szCs w:val="24"/>
                <w:shd w:val="clear" w:color="auto" w:fill="FFFFFF"/>
              </w:rPr>
              <w:t xml:space="preserve"> Skills:</w:t>
            </w:r>
          </w:p>
          <w:p w:rsidR="0028713F" w:rsidP="2D666F47" w:rsidRDefault="0028713F" w14:paraId="79D53A9A" w14:textId="77777777">
            <w:pPr>
              <w:spacing w:beforeAutospacing="1" w:afterAutospacing="1" w:line="240" w:lineRule="auto"/>
              <w:rPr>
                <w:rStyle w:val="normaltextrun"/>
                <w:rFonts w:ascii="Times New Roman" w:hAnsi="Times New Roman" w:cs="Times New Roman"/>
                <w:b/>
                <w:bCs/>
                <w:color w:val="000000" w:themeColor="text1"/>
                <w:sz w:val="24"/>
                <w:szCs w:val="24"/>
              </w:rPr>
            </w:pPr>
          </w:p>
          <w:p w:rsidRPr="0014164C" w:rsidR="0028713F" w:rsidP="00A73745" w:rsidRDefault="0028713F" w14:paraId="04360E66" w14:textId="77777777">
            <w:pPr>
              <w:pStyle w:val="paragraph"/>
              <w:numPr>
                <w:ilvl w:val="0"/>
                <w:numId w:val="2"/>
              </w:numPr>
              <w:spacing w:before="0" w:after="0"/>
              <w:textAlignment w:val="baseline"/>
            </w:pPr>
            <w:r>
              <w:t>Writing with a focus</w:t>
            </w:r>
          </w:p>
          <w:p w:rsidRPr="0014164C" w:rsidR="0028713F" w:rsidP="00A73745" w:rsidRDefault="0028713F" w14:paraId="28D31AA0" w14:textId="77777777">
            <w:pPr>
              <w:pStyle w:val="paragraph"/>
              <w:numPr>
                <w:ilvl w:val="0"/>
                <w:numId w:val="2"/>
              </w:numPr>
              <w:spacing w:before="0" w:after="0"/>
              <w:textAlignment w:val="baseline"/>
            </w:pPr>
            <w:r w:rsidRPr="2D666F47">
              <w:t>Analyze mentor text</w:t>
            </w:r>
            <w:r>
              <w:t>s</w:t>
            </w:r>
          </w:p>
          <w:p w:rsidRPr="0014164C" w:rsidR="0028713F" w:rsidP="00A73745" w:rsidRDefault="0028713F" w14:paraId="45B12F1C" w14:textId="77777777">
            <w:pPr>
              <w:pStyle w:val="paragraph"/>
              <w:numPr>
                <w:ilvl w:val="0"/>
                <w:numId w:val="2"/>
              </w:numPr>
              <w:spacing w:before="0" w:after="0"/>
              <w:textAlignment w:val="baseline"/>
            </w:pPr>
            <w:r>
              <w:t>Collect meaningful small moment ideas</w:t>
            </w:r>
          </w:p>
          <w:p w:rsidRPr="0014164C" w:rsidR="0028713F" w:rsidP="00A73745" w:rsidRDefault="0028713F" w14:paraId="39692DD9" w14:textId="77777777">
            <w:pPr>
              <w:pStyle w:val="paragraph"/>
              <w:numPr>
                <w:ilvl w:val="0"/>
                <w:numId w:val="2"/>
              </w:numPr>
              <w:spacing w:before="0" w:after="0"/>
              <w:textAlignment w:val="baseline"/>
            </w:pPr>
            <w:r>
              <w:t>Plan writing with a beginning, middle, and end</w:t>
            </w:r>
          </w:p>
          <w:p w:rsidRPr="0014164C" w:rsidR="0028713F" w:rsidP="00A73745" w:rsidRDefault="0028713F" w14:paraId="1310AE29" w14:textId="77777777">
            <w:pPr>
              <w:pStyle w:val="paragraph"/>
              <w:numPr>
                <w:ilvl w:val="0"/>
                <w:numId w:val="2"/>
              </w:numPr>
              <w:spacing w:before="0" w:after="0"/>
              <w:textAlignment w:val="baseline"/>
            </w:pPr>
            <w:r w:rsidRPr="2D666F47">
              <w:t xml:space="preserve">Strong </w:t>
            </w:r>
            <w:r>
              <w:t>leads</w:t>
            </w:r>
          </w:p>
          <w:p w:rsidRPr="0014164C" w:rsidR="0028713F" w:rsidP="00A73745" w:rsidRDefault="0028713F" w14:paraId="01F60396" w14:textId="77777777">
            <w:pPr>
              <w:pStyle w:val="paragraph"/>
              <w:numPr>
                <w:ilvl w:val="0"/>
                <w:numId w:val="2"/>
              </w:numPr>
              <w:spacing w:before="0" w:after="0"/>
              <w:textAlignment w:val="baseline"/>
            </w:pPr>
            <w:r>
              <w:t>Elaboration</w:t>
            </w:r>
          </w:p>
          <w:p w:rsidRPr="0014164C" w:rsidR="0028713F" w:rsidP="00A73745" w:rsidRDefault="0028713F" w14:paraId="55F436CE" w14:textId="77777777">
            <w:pPr>
              <w:pStyle w:val="paragraph"/>
              <w:numPr>
                <w:ilvl w:val="0"/>
                <w:numId w:val="2"/>
              </w:numPr>
              <w:spacing w:before="0" w:after="0"/>
              <w:textAlignment w:val="baseline"/>
            </w:pPr>
            <w:r w:rsidRPr="2D666F47">
              <w:t>Strong ending</w:t>
            </w:r>
            <w:r>
              <w:t>s</w:t>
            </w:r>
          </w:p>
          <w:p w:rsidRPr="0014164C" w:rsidR="0028713F" w:rsidP="00A73745" w:rsidRDefault="0028713F" w14:paraId="14E76837" w14:textId="77777777">
            <w:pPr>
              <w:pStyle w:val="paragraph"/>
              <w:numPr>
                <w:ilvl w:val="0"/>
                <w:numId w:val="2"/>
              </w:numPr>
              <w:spacing w:before="0" w:after="0"/>
              <w:textAlignment w:val="baseline"/>
            </w:pPr>
            <w:r>
              <w:t>Revising and editing independently</w:t>
            </w:r>
          </w:p>
          <w:p w:rsidRPr="0014164C" w:rsidR="0028713F" w:rsidP="2D666F47" w:rsidRDefault="0028713F" w14:paraId="0C95B544" w14:textId="77777777">
            <w:pPr>
              <w:pStyle w:val="paragraph"/>
              <w:spacing w:before="0" w:after="0"/>
              <w:ind w:left="360"/>
              <w:textAlignment w:val="baseline"/>
            </w:pPr>
          </w:p>
          <w:p w:rsidRPr="00725818" w:rsidR="0028713F" w:rsidP="00725818" w:rsidRDefault="0028713F" w14:paraId="6657966A" w14:textId="77777777">
            <w:pPr>
              <w:pStyle w:val="paragraph"/>
              <w:spacing w:before="0" w:after="0"/>
              <w:textAlignment w:val="baseline"/>
            </w:pPr>
            <w:r w:rsidRPr="2D666F47">
              <w:rPr>
                <w:b/>
                <w:bCs/>
              </w:rPr>
              <w:t>Grammar Skills:</w:t>
            </w:r>
          </w:p>
          <w:p w:rsidRPr="00725818" w:rsidR="0028713F" w:rsidP="002C23EA" w:rsidRDefault="0028713F" w14:paraId="493260DC" w14:textId="77777777">
            <w:pPr>
              <w:numPr>
                <w:ilvl w:val="0"/>
                <w:numId w:val="2"/>
              </w:num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Writers w</w:t>
            </w:r>
            <w:r w:rsidRPr="00725818">
              <w:rPr>
                <w:rFonts w:ascii="Times New Roman" w:hAnsi="Times New Roman" w:cs="Times New Roman"/>
                <w:sz w:val="24"/>
                <w:szCs w:val="24"/>
              </w:rPr>
              <w:t>rite in past tense.</w:t>
            </w:r>
          </w:p>
          <w:p w:rsidRPr="00725818" w:rsidR="0028713F" w:rsidP="002C23EA" w:rsidRDefault="0028713F" w14:paraId="2CBAB788" w14:textId="77777777">
            <w:pPr>
              <w:numPr>
                <w:ilvl w:val="0"/>
                <w:numId w:val="2"/>
              </w:numPr>
              <w:spacing w:line="240" w:lineRule="auto"/>
              <w:contextualSpacing/>
              <w:rPr>
                <w:rFonts w:ascii="Times New Roman" w:hAnsi="Times New Roman" w:cs="Times New Roman"/>
                <w:sz w:val="24"/>
                <w:szCs w:val="24"/>
              </w:rPr>
            </w:pPr>
            <w:r>
              <w:rPr>
                <w:rFonts w:ascii="Times New Roman" w:hAnsi="Times New Roman" w:eastAsia="Times New Roman" w:cs="Times New Roman"/>
                <w:sz w:val="24"/>
                <w:szCs w:val="24"/>
              </w:rPr>
              <w:t>Writers w</w:t>
            </w:r>
            <w:r w:rsidRPr="00725818">
              <w:rPr>
                <w:rFonts w:ascii="Times New Roman" w:hAnsi="Times New Roman" w:eastAsia="Times New Roman" w:cs="Times New Roman"/>
                <w:sz w:val="24"/>
                <w:szCs w:val="24"/>
              </w:rPr>
              <w:t>rite in first person with proper pronoun use</w:t>
            </w:r>
          </w:p>
          <w:p w:rsidRPr="00725818" w:rsidR="0028713F" w:rsidP="002C23EA" w:rsidRDefault="0028713F" w14:paraId="121FAD8F" w14:textId="77777777">
            <w:pPr>
              <w:numPr>
                <w:ilvl w:val="0"/>
                <w:numId w:val="2"/>
              </w:numPr>
              <w:spacing w:line="240" w:lineRule="auto"/>
              <w:contextualSpacing/>
              <w:rPr>
                <w:rFonts w:ascii="Times New Roman" w:hAnsi="Times New Roman" w:cs="Times New Roman"/>
                <w:sz w:val="24"/>
                <w:szCs w:val="24"/>
              </w:rPr>
            </w:pPr>
            <w:r>
              <w:rPr>
                <w:rFonts w:ascii="Times New Roman" w:hAnsi="Times New Roman" w:eastAsia="Times New Roman" w:cs="Times New Roman"/>
                <w:sz w:val="24"/>
                <w:szCs w:val="24"/>
              </w:rPr>
              <w:t>Writers m</w:t>
            </w:r>
            <w:r w:rsidRPr="00725818">
              <w:rPr>
                <w:rFonts w:ascii="Times New Roman" w:hAnsi="Times New Roman" w:eastAsia="Times New Roman" w:cs="Times New Roman"/>
                <w:sz w:val="24"/>
                <w:szCs w:val="24"/>
              </w:rPr>
              <w:t>odify with adjectives to add description.</w:t>
            </w:r>
          </w:p>
          <w:p w:rsidRPr="00725818" w:rsidR="0028713F" w:rsidP="002C23EA" w:rsidRDefault="0028713F" w14:paraId="6451EF8F" w14:textId="77777777">
            <w:pPr>
              <w:numPr>
                <w:ilvl w:val="0"/>
                <w:numId w:val="2"/>
              </w:numPr>
              <w:spacing w:line="240" w:lineRule="auto"/>
              <w:contextualSpacing/>
              <w:rPr>
                <w:rFonts w:ascii="Times New Roman" w:hAnsi="Times New Roman" w:cs="Times New Roman"/>
                <w:sz w:val="24"/>
                <w:szCs w:val="24"/>
              </w:rPr>
            </w:pPr>
            <w:r>
              <w:rPr>
                <w:rFonts w:ascii="Times New Roman" w:hAnsi="Times New Roman" w:eastAsia="Times New Roman" w:cs="Times New Roman"/>
                <w:sz w:val="24"/>
                <w:szCs w:val="24"/>
              </w:rPr>
              <w:t>Writers m</w:t>
            </w:r>
            <w:r w:rsidRPr="00725818">
              <w:rPr>
                <w:rFonts w:ascii="Times New Roman" w:hAnsi="Times New Roman" w:eastAsia="Times New Roman" w:cs="Times New Roman"/>
                <w:sz w:val="24"/>
                <w:szCs w:val="24"/>
              </w:rPr>
              <w:t>odify with adverbs to tell how.</w:t>
            </w:r>
          </w:p>
          <w:p w:rsidRPr="00725818" w:rsidR="0028713F" w:rsidP="002C23EA" w:rsidRDefault="0028713F" w14:paraId="36602C06" w14:textId="77777777">
            <w:pPr>
              <w:numPr>
                <w:ilvl w:val="0"/>
                <w:numId w:val="2"/>
              </w:numPr>
              <w:spacing w:line="240" w:lineRule="auto"/>
              <w:contextualSpacing/>
              <w:rPr>
                <w:rFonts w:ascii="Times New Roman" w:hAnsi="Times New Roman" w:cs="Times New Roman"/>
                <w:sz w:val="24"/>
                <w:szCs w:val="24"/>
              </w:rPr>
            </w:pPr>
            <w:r>
              <w:rPr>
                <w:rFonts w:ascii="Times New Roman" w:hAnsi="Times New Roman" w:eastAsia="Times New Roman" w:cs="Times New Roman"/>
                <w:sz w:val="24"/>
                <w:szCs w:val="24"/>
              </w:rPr>
              <w:t>Writers u</w:t>
            </w:r>
            <w:r w:rsidRPr="00725818">
              <w:rPr>
                <w:rFonts w:ascii="Times New Roman" w:hAnsi="Times New Roman" w:eastAsia="Times New Roman" w:cs="Times New Roman"/>
                <w:sz w:val="24"/>
                <w:szCs w:val="24"/>
              </w:rPr>
              <w:t xml:space="preserve">se end punctuation. </w:t>
            </w:r>
          </w:p>
          <w:p w:rsidRPr="00725818" w:rsidR="0028713F" w:rsidP="002C23EA" w:rsidRDefault="0028713F" w14:paraId="2285AB50" w14:textId="77777777">
            <w:pPr>
              <w:numPr>
                <w:ilvl w:val="0"/>
                <w:numId w:val="2"/>
              </w:numPr>
              <w:spacing w:line="240" w:lineRule="auto"/>
              <w:contextualSpacing/>
              <w:rPr>
                <w:rFonts w:ascii="Times New Roman" w:hAnsi="Times New Roman" w:cs="Times New Roman"/>
                <w:sz w:val="24"/>
                <w:szCs w:val="24"/>
              </w:rPr>
            </w:pPr>
            <w:r>
              <w:rPr>
                <w:rFonts w:ascii="Times New Roman" w:hAnsi="Times New Roman" w:eastAsia="Times New Roman" w:cs="Times New Roman"/>
                <w:sz w:val="24"/>
                <w:szCs w:val="24"/>
              </w:rPr>
              <w:t>Writers use p</w:t>
            </w:r>
            <w:r w:rsidRPr="00725818">
              <w:rPr>
                <w:rFonts w:ascii="Times New Roman" w:hAnsi="Times New Roman" w:eastAsia="Times New Roman" w:cs="Times New Roman"/>
                <w:sz w:val="24"/>
                <w:szCs w:val="24"/>
              </w:rPr>
              <w:t>roper capitalization.</w:t>
            </w:r>
          </w:p>
          <w:p w:rsidRPr="00725818" w:rsidR="0028713F" w:rsidP="002C23EA" w:rsidRDefault="0028713F" w14:paraId="7D09DA53" w14:textId="77777777">
            <w:pPr>
              <w:numPr>
                <w:ilvl w:val="0"/>
                <w:numId w:val="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Writers p</w:t>
            </w:r>
            <w:r w:rsidRPr="00725818">
              <w:rPr>
                <w:rFonts w:ascii="Times New Roman" w:hAnsi="Times New Roman" w:cs="Times New Roman"/>
                <w:sz w:val="24"/>
                <w:szCs w:val="24"/>
              </w:rPr>
              <w:t>unctuat</w:t>
            </w:r>
            <w:r>
              <w:rPr>
                <w:rFonts w:ascii="Times New Roman" w:hAnsi="Times New Roman" w:cs="Times New Roman"/>
                <w:sz w:val="24"/>
                <w:szCs w:val="24"/>
              </w:rPr>
              <w:t>e</w:t>
            </w:r>
            <w:r w:rsidRPr="00725818">
              <w:rPr>
                <w:rFonts w:ascii="Times New Roman" w:hAnsi="Times New Roman" w:cs="Times New Roman"/>
                <w:sz w:val="24"/>
                <w:szCs w:val="24"/>
              </w:rPr>
              <w:t xml:space="preserve"> dialogue correctly.</w:t>
            </w:r>
          </w:p>
          <w:p w:rsidRPr="00725818" w:rsidR="0028713F" w:rsidP="002C23EA" w:rsidRDefault="0028713F" w14:paraId="7E09A02E" w14:textId="77777777">
            <w:pPr>
              <w:numPr>
                <w:ilvl w:val="0"/>
                <w:numId w:val="2"/>
              </w:numPr>
              <w:spacing w:line="240" w:lineRule="auto"/>
              <w:contextualSpacing/>
              <w:rPr>
                <w:rFonts w:ascii="Times New Roman" w:hAnsi="Times New Roman" w:cs="Times New Roman"/>
                <w:sz w:val="24"/>
                <w:szCs w:val="24"/>
              </w:rPr>
            </w:pPr>
            <w:r>
              <w:rPr>
                <w:rFonts w:ascii="Times New Roman" w:hAnsi="Times New Roman" w:eastAsia="Times New Roman" w:cs="Times New Roman"/>
                <w:sz w:val="24"/>
                <w:szCs w:val="24"/>
              </w:rPr>
              <w:t>Writers u</w:t>
            </w:r>
            <w:r w:rsidRPr="00725818">
              <w:rPr>
                <w:rFonts w:ascii="Times New Roman" w:hAnsi="Times New Roman" w:eastAsia="Times New Roman" w:cs="Times New Roman"/>
                <w:sz w:val="24"/>
                <w:szCs w:val="24"/>
              </w:rPr>
              <w:t>se reference materials to support spelling.</w:t>
            </w:r>
          </w:p>
          <w:p w:rsidRPr="002C23EA" w:rsidR="0028713F" w:rsidP="002C23EA" w:rsidRDefault="0028713F" w14:paraId="5332F64F" w14:textId="77777777">
            <w:pPr>
              <w:numPr>
                <w:ilvl w:val="0"/>
                <w:numId w:val="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Writers o</w:t>
            </w:r>
            <w:r w:rsidRPr="00835284">
              <w:rPr>
                <w:rFonts w:ascii="Times New Roman" w:hAnsi="Times New Roman" w:cs="Times New Roman"/>
                <w:sz w:val="24"/>
                <w:szCs w:val="24"/>
              </w:rPr>
              <w:t>rganize in paragraphs.</w:t>
            </w:r>
          </w:p>
          <w:p w:rsidRPr="002C23EA" w:rsidR="0028713F" w:rsidP="000A574B" w:rsidRDefault="0028713F" w14:paraId="30C45714" w14:textId="5252F2A1">
            <w:pPr>
              <w:pStyle w:val="paragraph"/>
              <w:spacing w:before="0" w:after="0"/>
              <w:ind w:left="90"/>
              <w:textAlignment w:val="baseline"/>
              <w:rPr>
                <w:rFonts w:ascii="Arial" w:hAnsi="Arial" w:cs="Arial"/>
              </w:rPr>
            </w:pPr>
            <w:r w:rsidRPr="2D666F47">
              <w:rPr>
                <w:b/>
                <w:bCs/>
              </w:rPr>
              <w:t> </w:t>
            </w:r>
            <w:r w:rsidRPr="002C23EA">
              <w:rPr>
                <w:rStyle w:val="normaltextrun"/>
                <w:b/>
                <w:bCs/>
                <w:color w:val="000000" w:themeColor="text1"/>
              </w:rPr>
              <w:t>Understandings:</w:t>
            </w:r>
            <w:r w:rsidRPr="002C23EA">
              <w:rPr>
                <w:rStyle w:val="eop"/>
              </w:rPr>
              <w:t> </w:t>
            </w:r>
          </w:p>
          <w:p w:rsidRPr="002C23EA" w:rsidR="0028713F" w:rsidP="00A73745" w:rsidRDefault="0028713F" w14:paraId="0F7CAC9C" w14:textId="01AEEDA1">
            <w:pPr>
              <w:pStyle w:val="paragraph"/>
              <w:numPr>
                <w:ilvl w:val="0"/>
                <w:numId w:val="12"/>
              </w:numPr>
              <w:spacing w:before="0" w:after="0"/>
              <w:textAlignment w:val="baseline"/>
            </w:pPr>
            <w:r w:rsidRPr="002C23EA">
              <w:t xml:space="preserve">Writers collect meaningful, focused story ideas in their writer's’ notebooks. </w:t>
            </w:r>
          </w:p>
          <w:p w:rsidRPr="002C23EA" w:rsidR="0028713F" w:rsidP="00A73745" w:rsidRDefault="0028713F" w14:paraId="5D3EA1F5" w14:textId="3BEE4060">
            <w:pPr>
              <w:pStyle w:val="paragraph"/>
              <w:numPr>
                <w:ilvl w:val="0"/>
                <w:numId w:val="12"/>
              </w:numPr>
              <w:spacing w:before="0" w:after="0"/>
              <w:textAlignment w:val="baseline"/>
            </w:pPr>
            <w:r w:rsidRPr="002C23EA">
              <w:t>Writers analyze mentor texts to learn about qualities of good writing.</w:t>
            </w:r>
          </w:p>
          <w:p w:rsidRPr="002C23EA" w:rsidR="0028713F" w:rsidP="00A73745" w:rsidRDefault="0028713F" w14:paraId="76A51BF2" w14:textId="6C6ECFAA">
            <w:pPr>
              <w:pStyle w:val="paragraph"/>
              <w:numPr>
                <w:ilvl w:val="0"/>
                <w:numId w:val="12"/>
              </w:numPr>
              <w:spacing w:before="0" w:after="0"/>
              <w:textAlignment w:val="baseline"/>
            </w:pPr>
            <w:r w:rsidRPr="002C23EA">
              <w:t>Writers plan focused story ideas before they draft.</w:t>
            </w:r>
          </w:p>
          <w:p w:rsidRPr="002C23EA" w:rsidR="0028713F" w:rsidP="00A73745" w:rsidRDefault="0028713F" w14:paraId="695BDECD" w14:textId="078A306E">
            <w:pPr>
              <w:pStyle w:val="paragraph"/>
              <w:numPr>
                <w:ilvl w:val="0"/>
                <w:numId w:val="12"/>
              </w:numPr>
              <w:spacing w:before="0" w:after="0"/>
              <w:textAlignment w:val="baseline"/>
            </w:pPr>
            <w:r w:rsidRPr="002C23EA">
              <w:t xml:space="preserve">Writers plan with a beginning, middle, and end. </w:t>
            </w:r>
          </w:p>
          <w:p w:rsidRPr="002C23EA" w:rsidR="0028713F" w:rsidP="00A73745" w:rsidRDefault="0028713F" w14:paraId="2A4B757B" w14:textId="5B7099F7">
            <w:pPr>
              <w:pStyle w:val="paragraph"/>
              <w:numPr>
                <w:ilvl w:val="0"/>
                <w:numId w:val="12"/>
              </w:numPr>
              <w:spacing w:before="0" w:after="0"/>
              <w:textAlignment w:val="baseline"/>
            </w:pPr>
            <w:r w:rsidRPr="002C23EA">
              <w:t xml:space="preserve">Writers draft organized personal narratives with paragraphs. </w:t>
            </w:r>
          </w:p>
          <w:p w:rsidRPr="002C23EA" w:rsidR="0028713F" w:rsidP="00A73745" w:rsidRDefault="0028713F" w14:paraId="6AB0761B" w14:textId="70265504">
            <w:pPr>
              <w:pStyle w:val="paragraph"/>
              <w:numPr>
                <w:ilvl w:val="0"/>
                <w:numId w:val="12"/>
              </w:numPr>
              <w:spacing w:before="0" w:after="0"/>
              <w:textAlignment w:val="baseline"/>
            </w:pPr>
            <w:r w:rsidRPr="002C23EA">
              <w:t xml:space="preserve">Writers revise with elaboration in mind. </w:t>
            </w:r>
          </w:p>
          <w:p w:rsidRPr="008D7207" w:rsidR="0028713F" w:rsidP="00A73745" w:rsidRDefault="0028713F" w14:paraId="231CEDFF" w14:textId="4E8B4123">
            <w:pPr>
              <w:pStyle w:val="paragraph"/>
              <w:numPr>
                <w:ilvl w:val="0"/>
                <w:numId w:val="12"/>
              </w:numPr>
              <w:spacing w:before="0" w:after="0"/>
              <w:textAlignment w:val="baseline"/>
            </w:pPr>
            <w:r w:rsidRPr="002C23EA">
              <w:t>Writers edit independently for paragraphs, capitalization, punctuation, and spelling.</w:t>
            </w:r>
          </w:p>
        </w:tc>
      </w:tr>
      <w:tr w:rsidRPr="00E452E3" w:rsidR="00E452E3" w:rsidTr="7A65814F" w14:paraId="56E9EE96"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E0291F" w14:paraId="4CBBAD08" w14:textId="44C3F732">
            <w:pPr>
              <w:spacing w:beforeAutospacing="1" w:after="0" w:afterAutospacing="1" w:line="240" w:lineRule="auto"/>
              <w:jc w:val="center"/>
              <w:textAlignment w:val="baseline"/>
              <w:rPr>
                <w:rFonts w:ascii="Segoe UI" w:hAnsi="Segoe UI" w:eastAsia="Times New Roman" w:cs="Segoe UI"/>
                <w:b/>
                <w:bCs/>
                <w:sz w:val="18"/>
                <w:szCs w:val="18"/>
              </w:rPr>
            </w:pPr>
            <w:r>
              <w:rPr>
                <w:rFonts w:ascii="Times New Roman" w:hAnsi="Times New Roman" w:eastAsia="Times New Roman" w:cs="Times New Roman"/>
                <w:b/>
                <w:bCs/>
                <w:color w:val="FFFFFF" w:themeColor="background1"/>
                <w:sz w:val="24"/>
                <w:szCs w:val="24"/>
              </w:rPr>
              <w:lastRenderedPageBreak/>
              <w:t>Learning Targets</w:t>
            </w:r>
            <w:r w:rsidR="00EB2428">
              <w:rPr>
                <w:rFonts w:ascii="Times New Roman" w:hAnsi="Times New Roman" w:eastAsia="Times New Roman" w:cs="Times New Roman"/>
                <w:b/>
                <w:bCs/>
                <w:color w:val="FFFFFF" w:themeColor="background1"/>
                <w:sz w:val="24"/>
                <w:szCs w:val="24"/>
              </w:rPr>
              <w:t xml:space="preserve"> </w:t>
            </w:r>
          </w:p>
        </w:tc>
      </w:tr>
      <w:tr w:rsidRPr="00E452E3" w:rsidR="00E0291F" w:rsidTr="7A65814F" w14:paraId="0375D801" w14:textId="77777777">
        <w:trPr>
          <w:trHeight w:val="855"/>
        </w:trPr>
        <w:tc>
          <w:tcPr>
            <w:tcW w:w="7423" w:type="dxa"/>
            <w:gridSpan w:val="2"/>
            <w:tcBorders>
              <w:top w:val="outset" w:color="auto" w:sz="6" w:space="0"/>
              <w:left w:val="single" w:color="C9C9C9" w:sz="6" w:space="0"/>
              <w:bottom w:val="single" w:color="C9C9C9" w:sz="6" w:space="0"/>
              <w:right w:val="single" w:color="C9C9C9" w:sz="6" w:space="0"/>
            </w:tcBorders>
            <w:shd w:val="clear" w:color="auto" w:fill="auto"/>
            <w:tcMar/>
            <w:hideMark/>
          </w:tcPr>
          <w:p w:rsidRPr="009A69DC" w:rsidR="00E0291F" w:rsidP="00E0291F" w:rsidRDefault="00E0291F" w14:paraId="2E30BCFB" w14:textId="77777777">
            <w:pPr>
              <w:pStyle w:val="paragraph"/>
              <w:spacing w:before="0" w:after="0"/>
              <w:ind w:left="90" w:right="420"/>
              <w:textAlignment w:val="baseline"/>
              <w:rPr>
                <w:i/>
              </w:rPr>
            </w:pPr>
            <w:r>
              <w:rPr>
                <w:i/>
              </w:rPr>
              <w:t>New Jersey Student Learning Standards &amp; Practices</w:t>
            </w:r>
          </w:p>
          <w:p w:rsidR="00E0291F" w:rsidP="005F0D56" w:rsidRDefault="00E0291F" w14:paraId="7B2F48DF" w14:textId="1BD1D3E4">
            <w:pPr>
              <w:pStyle w:val="paragraph"/>
              <w:numPr>
                <w:ilvl w:val="0"/>
                <w:numId w:val="17"/>
              </w:numPr>
              <w:spacing w:before="0" w:after="0"/>
              <w:ind w:right="420"/>
            </w:pPr>
            <w:r w:rsidRPr="2D666F47">
              <w:t>W.3.3. Write narratives to develop real or imagined experiences or events using narrative technique, descriptive details, and clear event sequences.</w:t>
            </w:r>
          </w:p>
          <w:p w:rsidR="00E0291F" w:rsidP="005F0D56" w:rsidRDefault="00E0291F" w14:paraId="5F4EFA1B" w14:textId="73AB192D">
            <w:pPr>
              <w:pStyle w:val="paragraph"/>
              <w:numPr>
                <w:ilvl w:val="0"/>
                <w:numId w:val="17"/>
              </w:numPr>
              <w:spacing w:before="0" w:after="0"/>
              <w:ind w:right="420"/>
            </w:pPr>
            <w:r w:rsidRPr="2D666F47">
              <w:t xml:space="preserve">W.3.4. With guidance and support from adults, produce writing in which the development and organization are appropriate to task and purpose. </w:t>
            </w:r>
          </w:p>
          <w:p w:rsidR="00E0291F" w:rsidP="005F0D56" w:rsidRDefault="00E0291F" w14:paraId="7A53678E" w14:textId="3A7078C0">
            <w:pPr>
              <w:pStyle w:val="paragraph"/>
              <w:numPr>
                <w:ilvl w:val="0"/>
                <w:numId w:val="17"/>
              </w:numPr>
              <w:spacing w:before="0" w:after="0"/>
              <w:ind w:right="420"/>
            </w:pPr>
            <w:r w:rsidRPr="2D666F47">
              <w:lastRenderedPageBreak/>
              <w:t>W.3.5. With guidance and support from peers and adults, develop and strengthen writing as needed by planning, revising, and editing.</w:t>
            </w:r>
          </w:p>
          <w:p w:rsidRPr="005F0D56" w:rsidR="00E0291F" w:rsidP="005F0D56" w:rsidRDefault="00E0291F" w14:paraId="76082CE4" w14:textId="6B6305E3">
            <w:pPr>
              <w:pStyle w:val="ListParagraph"/>
              <w:numPr>
                <w:ilvl w:val="0"/>
                <w:numId w:val="17"/>
              </w:numPr>
              <w:spacing w:beforeAutospacing="1" w:afterAutospacing="1" w:line="240" w:lineRule="auto"/>
              <w:rPr>
                <w:rFonts w:ascii="Times New Roman" w:hAnsi="Times New Roman" w:eastAsia="Times New Roman" w:cs="Times New Roman"/>
                <w:b/>
                <w:bCs/>
                <w:sz w:val="24"/>
                <w:szCs w:val="24"/>
              </w:rPr>
            </w:pPr>
            <w:r w:rsidRPr="005F0D56">
              <w:rPr>
                <w:rFonts w:ascii="Times New Roman" w:hAnsi="Times New Roman" w:eastAsia="Times New Roman" w:cs="Times New Roman"/>
                <w:sz w:val="24"/>
                <w:szCs w:val="24"/>
              </w:rPr>
              <w:t xml:space="preserve">L.3.3. Use knowledge of language and its conventions when writing, speaking, reading, or listening. </w:t>
            </w:r>
          </w:p>
          <w:p w:rsidRPr="005F0D56" w:rsidR="00E0291F" w:rsidP="005F0D56" w:rsidRDefault="00E0291F" w14:paraId="025A9B47" w14:textId="23C05BA6">
            <w:pPr>
              <w:pStyle w:val="ListParagraph"/>
              <w:numPr>
                <w:ilvl w:val="0"/>
                <w:numId w:val="17"/>
              </w:numPr>
              <w:spacing w:beforeAutospacing="1" w:afterAutospacing="1" w:line="240" w:lineRule="auto"/>
              <w:rPr>
                <w:rFonts w:ascii="Times New Roman" w:hAnsi="Times New Roman" w:eastAsia="Times New Roman" w:cs="Times New Roman"/>
                <w:b/>
                <w:bCs/>
                <w:sz w:val="24"/>
                <w:szCs w:val="24"/>
              </w:rPr>
            </w:pPr>
            <w:r w:rsidRPr="005F0D56">
              <w:rPr>
                <w:rFonts w:ascii="Times New Roman" w:hAnsi="Times New Roman" w:eastAsia="Times New Roman" w:cs="Times New Roman"/>
                <w:sz w:val="24"/>
                <w:szCs w:val="24"/>
              </w:rPr>
              <w:t xml:space="preserve">SL.3.1. Engage effectively in a range of collaborative discussions (one-on-one, in groups, and teacher led) with diverse partners on grade 3 topics and texts, building on others’ ideas and expressing their own clearly. </w:t>
            </w:r>
          </w:p>
          <w:p w:rsidRPr="005F0D56" w:rsidR="00E0291F" w:rsidP="005F0D56" w:rsidRDefault="00E0291F" w14:paraId="4DAD3619" w14:textId="3C449BA1">
            <w:pPr>
              <w:pStyle w:val="ListParagraph"/>
              <w:numPr>
                <w:ilvl w:val="0"/>
                <w:numId w:val="17"/>
              </w:numPr>
              <w:spacing w:beforeAutospacing="1" w:afterAutospacing="1" w:line="240" w:lineRule="auto"/>
              <w:rPr>
                <w:rFonts w:ascii="Times New Roman" w:hAnsi="Times New Roman" w:eastAsia="Times New Roman" w:cs="Times New Roman"/>
                <w:b/>
                <w:bCs/>
                <w:sz w:val="24"/>
                <w:szCs w:val="24"/>
              </w:rPr>
            </w:pPr>
            <w:r w:rsidRPr="005F0D56">
              <w:rPr>
                <w:rFonts w:ascii="Times New Roman" w:hAnsi="Times New Roman" w:eastAsia="Times New Roman" w:cs="Times New Roman"/>
                <w:sz w:val="24"/>
                <w:szCs w:val="24"/>
              </w:rPr>
              <w:t xml:space="preserve">SL.3.4. Report on a topic or text, tell a story, or recount an experience with appropriate facts and relevant, descriptive details, speaking clearly at an understandable pace. </w:t>
            </w:r>
          </w:p>
          <w:p w:rsidRPr="005F0D56" w:rsidR="00E0291F" w:rsidP="005F0D56" w:rsidRDefault="00E0291F" w14:paraId="0DA8A3F2" w14:textId="75B64E57">
            <w:pPr>
              <w:pStyle w:val="ListParagraph"/>
              <w:numPr>
                <w:ilvl w:val="0"/>
                <w:numId w:val="17"/>
              </w:numPr>
              <w:spacing w:beforeAutospacing="1" w:afterAutospacing="1" w:line="240" w:lineRule="auto"/>
              <w:rPr>
                <w:rFonts w:ascii="Times New Roman" w:hAnsi="Times New Roman" w:eastAsia="Times New Roman" w:cs="Times New Roman"/>
                <w:b/>
                <w:bCs/>
                <w:sz w:val="24"/>
                <w:szCs w:val="24"/>
              </w:rPr>
            </w:pPr>
            <w:r w:rsidRPr="005F0D56">
              <w:rPr>
                <w:rFonts w:ascii="Times New Roman" w:hAnsi="Times New Roman" w:eastAsia="Times New Roman" w:cs="Times New Roman"/>
                <w:sz w:val="24"/>
                <w:szCs w:val="24"/>
              </w:rPr>
              <w:t>SL.3.6. Speak in complete sentences when appropriate to task and situation in order to provide requested detail or clarification.</w:t>
            </w:r>
          </w:p>
          <w:p w:rsidR="00E0291F" w:rsidP="00E0291F" w:rsidRDefault="00E0291F" w14:paraId="2463E271" w14:textId="77777777">
            <w:pPr>
              <w:shd w:val="clear" w:color="auto" w:fill="FFFFFF"/>
              <w:spacing w:before="100" w:beforeAutospacing="1" w:after="150"/>
              <w:contextualSpacing/>
              <w:rPr>
                <w:rFonts w:ascii="Times New Roman" w:hAnsi="Times New Roman" w:cs="Times New Roman"/>
                <w:i/>
                <w:iCs/>
                <w:color w:val="000000" w:themeColor="text1"/>
                <w:sz w:val="24"/>
                <w:szCs w:val="24"/>
              </w:rPr>
            </w:pPr>
          </w:p>
          <w:p w:rsidR="00E0291F" w:rsidP="00E0291F" w:rsidRDefault="00E0291F" w14:paraId="4B849E34" w14:textId="77777777">
            <w:pPr>
              <w:shd w:val="clear" w:color="auto" w:fill="FFFFFF"/>
              <w:spacing w:before="100" w:beforeAutospacing="1" w:after="150"/>
              <w:contextualSpacing/>
              <w:rPr>
                <w:rFonts w:ascii="Times New Roman" w:hAnsi="Times New Roman" w:cs="Times New Roman"/>
                <w:i/>
                <w:iCs/>
                <w:color w:val="000000" w:themeColor="text1"/>
                <w:sz w:val="24"/>
                <w:szCs w:val="24"/>
              </w:rPr>
            </w:pPr>
          </w:p>
          <w:p w:rsidRPr="002C23EA" w:rsidR="00E0291F" w:rsidP="002C23EA" w:rsidRDefault="00E0291F" w14:paraId="7214C6B7" w14:textId="5BB13BAE">
            <w:pPr>
              <w:spacing w:after="0" w:line="240" w:lineRule="auto"/>
              <w:rPr>
                <w:rFonts w:ascii="Times" w:hAnsi="Times" w:eastAsia="Times New Roman" w:cs="Times New Roman"/>
                <w:sz w:val="24"/>
                <w:szCs w:val="24"/>
              </w:rPr>
            </w:pPr>
            <w:r w:rsidRPr="002C23EA">
              <w:rPr>
                <w:rFonts w:ascii="Times" w:hAnsi="Times" w:eastAsia="Times New Roman" w:cs="Times New Roman"/>
                <w:sz w:val="24"/>
                <w:szCs w:val="24"/>
              </w:rPr>
              <w:t xml:space="preserve"> </w:t>
            </w:r>
          </w:p>
        </w:tc>
        <w:tc>
          <w:tcPr>
            <w:tcW w:w="7423" w:type="dxa"/>
            <w:gridSpan w:val="3"/>
            <w:tcBorders>
              <w:top w:val="outset" w:color="auto" w:sz="6" w:space="0"/>
              <w:left w:val="single" w:color="C9C9C9" w:sz="6" w:space="0"/>
              <w:bottom w:val="single" w:color="C9C9C9" w:sz="6" w:space="0"/>
              <w:right w:val="single" w:color="C9C9C9" w:sz="6" w:space="0"/>
            </w:tcBorders>
            <w:shd w:val="clear" w:color="auto" w:fill="auto"/>
            <w:tcMar/>
          </w:tcPr>
          <w:p w:rsidRPr="00D81FB6" w:rsidR="00E0291F" w:rsidP="00E0291F" w:rsidRDefault="00E0291F" w14:paraId="7EE47682" w14:textId="77777777">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rsidRPr="00B271AF" w:rsidR="00E0291F" w:rsidP="00E0291F" w:rsidRDefault="00E0291F" w14:paraId="1DA34427" w14:textId="77777777">
            <w:pPr>
              <w:pStyle w:val="paragraph"/>
              <w:spacing w:before="0" w:after="0"/>
              <w:ind w:right="420"/>
              <w:textAlignment w:val="baseline"/>
              <w:rPr>
                <w:rStyle w:val="eop"/>
                <w:i/>
              </w:rPr>
            </w:pPr>
            <w:r w:rsidRPr="00B271AF">
              <w:rPr>
                <w:rStyle w:val="eop"/>
                <w:i/>
              </w:rPr>
              <w:t>World Language:</w:t>
            </w:r>
          </w:p>
          <w:p w:rsidRPr="00682BE1" w:rsidR="0028713F" w:rsidP="0028713F" w:rsidRDefault="0028713F" w14:paraId="1D17A8E8" w14:textId="77777777">
            <w:pPr>
              <w:pStyle w:val="ListParagraph"/>
              <w:numPr>
                <w:ilvl w:val="0"/>
                <w:numId w:val="26"/>
              </w:numPr>
              <w:rPr>
                <w:rFonts w:ascii="Times New Roman" w:hAnsi="Times New Roman" w:cs="Times New Roman"/>
                <w:sz w:val="24"/>
                <w:szCs w:val="24"/>
              </w:rPr>
            </w:pPr>
            <w:r w:rsidRPr="00682BE1">
              <w:rPr>
                <w:rFonts w:ascii="Times New Roman" w:hAnsi="Times New Roman" w:cs="Times New Roman"/>
                <w:sz w:val="24"/>
                <w:szCs w:val="24"/>
              </w:rPr>
              <w:lastRenderedPageBreak/>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rsidR="0028713F" w:rsidP="0028713F" w:rsidRDefault="0028713F" w14:paraId="2FB78348" w14:textId="77777777">
            <w:pPr>
              <w:pStyle w:val="ListParagraph"/>
              <w:numPr>
                <w:ilvl w:val="0"/>
                <w:numId w:val="26"/>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rsidRPr="002C23EA" w:rsidR="00E0291F" w:rsidP="004A02B9" w:rsidRDefault="00E0291F" w14:paraId="7F213A1F" w14:textId="77777777">
            <w:pPr>
              <w:pStyle w:val="paragraph"/>
              <w:ind w:right="420"/>
              <w:textAlignment w:val="baseline"/>
              <w:rPr>
                <w:rStyle w:val="eop"/>
                <w:i/>
              </w:rPr>
            </w:pPr>
            <w:r w:rsidRPr="002C23EA">
              <w:rPr>
                <w:rStyle w:val="eop"/>
                <w:i/>
              </w:rPr>
              <w:t>Social Studies:</w:t>
            </w:r>
          </w:p>
          <w:p w:rsidR="00E0291F" w:rsidP="00C13824" w:rsidRDefault="007B0AA4" w14:paraId="7A81E0CC" w14:textId="46AE4556">
            <w:pPr>
              <w:pStyle w:val="paragraph"/>
              <w:numPr>
                <w:ilvl w:val="0"/>
                <w:numId w:val="19"/>
              </w:numPr>
              <w:spacing w:before="0" w:after="0"/>
              <w:ind w:right="420"/>
              <w:textAlignment w:val="baseline"/>
            </w:pPr>
            <w:r w:rsidRPr="007B0AA4">
              <w:t>6.1.5.CivicsDP.2:Compare and contrast responses of individuals and groups, past and present, to violations of fundamental rights(e.g., fairness, civil rights, human rights).</w:t>
            </w:r>
            <w:r>
              <w:t xml:space="preserve"> (</w:t>
            </w:r>
            <w:r w:rsidRPr="007B0AA4">
              <w:rPr>
                <w:color w:val="FFFFFF" w:themeColor="background1"/>
                <w:highlight w:val="darkMagenta"/>
              </w:rPr>
              <w:t>Diversity</w:t>
            </w:r>
            <w:r>
              <w:t>)</w:t>
            </w:r>
          </w:p>
          <w:p w:rsidR="00E0291F" w:rsidP="004A02B9" w:rsidRDefault="00E0291F" w14:paraId="6399E439" w14:textId="77777777">
            <w:pPr>
              <w:pStyle w:val="paragraph"/>
              <w:ind w:right="418"/>
              <w:contextualSpacing/>
              <w:textAlignment w:val="baseline"/>
            </w:pPr>
          </w:p>
          <w:p w:rsidRPr="003A1D1F" w:rsidR="00E0291F" w:rsidP="00F74476" w:rsidRDefault="00E0291F" w14:paraId="21D55120" w14:textId="77777777">
            <w:pPr>
              <w:pStyle w:val="paragraph"/>
              <w:spacing w:before="0" w:after="0"/>
              <w:ind w:right="420"/>
              <w:textAlignment w:val="baseline"/>
              <w:rPr>
                <w:i/>
              </w:rPr>
            </w:pPr>
            <w:r w:rsidRPr="003A1D1F">
              <w:rPr>
                <w:i/>
              </w:rPr>
              <w:t xml:space="preserve">Career Readiness Practices </w:t>
            </w:r>
          </w:p>
          <w:p w:rsidRPr="000B656B" w:rsidR="000B656B" w:rsidP="00DC2A36" w:rsidRDefault="000B656B" w14:paraId="2B168FF7" w14:textId="77777777">
            <w:pPr>
              <w:numPr>
                <w:ilvl w:val="0"/>
                <w:numId w:val="19"/>
              </w:numPr>
              <w:shd w:val="clear" w:color="auto" w:fill="FFFFFF"/>
              <w:spacing w:after="0" w:line="240" w:lineRule="auto"/>
              <w:contextualSpacing/>
              <w:textAlignment w:val="baseline"/>
              <w:rPr>
                <w:rFonts w:ascii="Times New Roman" w:hAnsi="Times New Roman" w:eastAsia="Times New Roman" w:cs="Times New Roman"/>
                <w:sz w:val="24"/>
                <w:szCs w:val="24"/>
              </w:rPr>
            </w:pPr>
            <w:r w:rsidRPr="000B656B">
              <w:rPr>
                <w:rFonts w:ascii="Times New Roman" w:hAnsi="Times New Roman" w:eastAsia="Times New Roman" w:cs="Times New Roman"/>
                <w:sz w:val="24"/>
                <w:szCs w:val="24"/>
              </w:rPr>
              <w:t>Act as a responsible and contributing community members and employee </w:t>
            </w:r>
          </w:p>
          <w:p w:rsidRPr="000B656B" w:rsidR="000B656B" w:rsidP="00DC2A36" w:rsidRDefault="000B656B" w14:paraId="1B9DC003" w14:textId="77777777">
            <w:pPr>
              <w:numPr>
                <w:ilvl w:val="0"/>
                <w:numId w:val="19"/>
              </w:numPr>
              <w:shd w:val="clear" w:color="auto" w:fill="FFFFFF"/>
              <w:spacing w:after="0" w:line="240" w:lineRule="auto"/>
              <w:contextualSpacing/>
              <w:textAlignment w:val="baseline"/>
              <w:rPr>
                <w:rFonts w:ascii="Segoe UI" w:hAnsi="Segoe UI" w:eastAsia="Times New Roman" w:cs="Segoe UI"/>
                <w:sz w:val="18"/>
                <w:szCs w:val="18"/>
              </w:rPr>
            </w:pPr>
            <w:r w:rsidRPr="000B656B">
              <w:rPr>
                <w:rFonts w:ascii="Times New Roman" w:hAnsi="Times New Roman" w:eastAsia="Times New Roman" w:cs="Times New Roman"/>
                <w:sz w:val="24"/>
                <w:szCs w:val="24"/>
              </w:rPr>
              <w:t xml:space="preserve">Consider the </w:t>
            </w:r>
            <w:r w:rsidRPr="000B656B">
              <w:rPr>
                <w:rFonts w:ascii="Times New Roman" w:hAnsi="Times New Roman" w:eastAsia="Times New Roman" w:cs="Times New Roman"/>
                <w:sz w:val="24"/>
                <w:szCs w:val="24"/>
                <w:highlight w:val="yellow"/>
              </w:rPr>
              <w:t>environmental</w:t>
            </w:r>
            <w:r w:rsidRPr="000B656B">
              <w:rPr>
                <w:rFonts w:ascii="Times New Roman" w:hAnsi="Times New Roman" w:eastAsia="Times New Roman" w:cs="Times New Roman"/>
                <w:sz w:val="24"/>
                <w:szCs w:val="24"/>
              </w:rPr>
              <w:t>, social and economic impacts of decisions </w:t>
            </w:r>
          </w:p>
          <w:p w:rsidRPr="000B656B" w:rsidR="000B656B" w:rsidP="00DC2A36" w:rsidRDefault="000B656B" w14:paraId="0DDBFF4C" w14:textId="77777777">
            <w:pPr>
              <w:numPr>
                <w:ilvl w:val="0"/>
                <w:numId w:val="19"/>
              </w:numPr>
              <w:shd w:val="clear" w:color="auto" w:fill="FFFFFF"/>
              <w:spacing w:after="0" w:line="240" w:lineRule="auto"/>
              <w:contextualSpacing/>
              <w:textAlignment w:val="baseline"/>
              <w:rPr>
                <w:rFonts w:ascii="Segoe UI" w:hAnsi="Segoe UI" w:eastAsia="Times New Roman" w:cs="Segoe UI"/>
                <w:sz w:val="18"/>
                <w:szCs w:val="18"/>
              </w:rPr>
            </w:pPr>
            <w:r w:rsidRPr="000B656B">
              <w:rPr>
                <w:rFonts w:ascii="Times New Roman" w:hAnsi="Times New Roman" w:eastAsia="Times New Roman" w:cs="Times New Roman"/>
                <w:sz w:val="24"/>
                <w:szCs w:val="24"/>
              </w:rPr>
              <w:t>Demonstrate creativity and innovation </w:t>
            </w:r>
          </w:p>
          <w:p w:rsidRPr="000B656B" w:rsidR="000B656B" w:rsidP="00DC2A36" w:rsidRDefault="000B656B" w14:paraId="4BDDAFAB" w14:textId="77777777">
            <w:pPr>
              <w:numPr>
                <w:ilvl w:val="0"/>
                <w:numId w:val="19"/>
              </w:numPr>
              <w:shd w:val="clear" w:color="auto" w:fill="FFFFFF"/>
              <w:spacing w:after="0" w:line="240" w:lineRule="auto"/>
              <w:contextualSpacing/>
              <w:textAlignment w:val="baseline"/>
              <w:rPr>
                <w:rFonts w:ascii="Segoe UI" w:hAnsi="Segoe UI" w:eastAsia="Times New Roman" w:cs="Segoe UI"/>
                <w:sz w:val="18"/>
                <w:szCs w:val="18"/>
              </w:rPr>
            </w:pPr>
            <w:r w:rsidRPr="000B656B">
              <w:rPr>
                <w:rFonts w:ascii="Times New Roman" w:hAnsi="Times New Roman" w:eastAsia="Times New Roman" w:cs="Times New Roman"/>
                <w:sz w:val="24"/>
                <w:szCs w:val="24"/>
              </w:rPr>
              <w:t>Utilize critical thinking to make sense of problems and persevere in solving them </w:t>
            </w:r>
          </w:p>
          <w:p w:rsidRPr="000B656B" w:rsidR="000B656B" w:rsidP="00DC2A36" w:rsidRDefault="000B656B" w14:paraId="12A921A5" w14:textId="77777777">
            <w:pPr>
              <w:numPr>
                <w:ilvl w:val="0"/>
                <w:numId w:val="19"/>
              </w:numPr>
              <w:shd w:val="clear" w:color="auto" w:fill="FFFFFF"/>
              <w:spacing w:after="0" w:line="240" w:lineRule="auto"/>
              <w:contextualSpacing/>
              <w:textAlignment w:val="baseline"/>
              <w:rPr>
                <w:rFonts w:ascii="Segoe UI" w:hAnsi="Segoe UI" w:eastAsia="Times New Roman" w:cs="Segoe UI"/>
                <w:sz w:val="18"/>
                <w:szCs w:val="18"/>
              </w:rPr>
            </w:pPr>
            <w:r w:rsidRPr="000B656B">
              <w:rPr>
                <w:rFonts w:ascii="Times New Roman" w:hAnsi="Times New Roman" w:eastAsia="Times New Roman" w:cs="Times New Roman"/>
                <w:sz w:val="24"/>
                <w:szCs w:val="24"/>
              </w:rPr>
              <w:t>Plan education and career paths aligned to personal goals </w:t>
            </w:r>
          </w:p>
          <w:p w:rsidRPr="000B656B" w:rsidR="000B656B" w:rsidP="00DC2A36" w:rsidRDefault="000B656B" w14:paraId="7D7C6757" w14:textId="77777777">
            <w:pPr>
              <w:numPr>
                <w:ilvl w:val="0"/>
                <w:numId w:val="19"/>
              </w:numPr>
              <w:shd w:val="clear" w:color="auto" w:fill="FFFFFF"/>
              <w:spacing w:after="0" w:line="240" w:lineRule="auto"/>
              <w:contextualSpacing/>
              <w:textAlignment w:val="baseline"/>
              <w:rPr>
                <w:rFonts w:ascii="Segoe UI" w:hAnsi="Segoe UI" w:eastAsia="Times New Roman" w:cs="Segoe UI"/>
                <w:sz w:val="18"/>
                <w:szCs w:val="18"/>
              </w:rPr>
            </w:pPr>
            <w:r w:rsidRPr="000B656B">
              <w:rPr>
                <w:rFonts w:ascii="Times New Roman" w:hAnsi="Times New Roman" w:eastAsia="Times New Roman" w:cs="Times New Roman"/>
                <w:sz w:val="24"/>
                <w:szCs w:val="24"/>
              </w:rPr>
              <w:t>Use technology to enhance productivity increase collaboration and communicate effectively </w:t>
            </w:r>
          </w:p>
          <w:p w:rsidRPr="00C21B41" w:rsidR="000B656B" w:rsidP="00DC2A36" w:rsidRDefault="000B656B" w14:paraId="289581D9" w14:textId="409BF1AE">
            <w:pPr>
              <w:numPr>
                <w:ilvl w:val="0"/>
                <w:numId w:val="19"/>
              </w:numPr>
              <w:shd w:val="clear" w:color="auto" w:fill="FFFFFF"/>
              <w:spacing w:after="0" w:line="240" w:lineRule="auto"/>
              <w:contextualSpacing/>
              <w:textAlignment w:val="baseline"/>
              <w:rPr>
                <w:rFonts w:ascii="Segoe UI" w:hAnsi="Segoe UI" w:eastAsia="Times New Roman" w:cs="Segoe UI"/>
                <w:sz w:val="18"/>
                <w:szCs w:val="18"/>
              </w:rPr>
            </w:pPr>
            <w:r w:rsidRPr="000B656B">
              <w:rPr>
                <w:rFonts w:ascii="Times New Roman" w:hAnsi="Times New Roman" w:eastAsia="Times New Roman" w:cs="Times New Roman"/>
                <w:sz w:val="24"/>
                <w:szCs w:val="24"/>
              </w:rPr>
              <w:t>Work productively in teams while using cultural/</w:t>
            </w:r>
            <w:r w:rsidRPr="000B656B">
              <w:rPr>
                <w:rFonts w:ascii="Times New Roman" w:hAnsi="Times New Roman" w:eastAsia="Times New Roman" w:cs="Times New Roman"/>
                <w:sz w:val="24"/>
                <w:szCs w:val="24"/>
                <w:highlight w:val="yellow"/>
              </w:rPr>
              <w:t>global</w:t>
            </w:r>
            <w:r w:rsidRPr="000B656B">
              <w:rPr>
                <w:rFonts w:ascii="Times New Roman" w:hAnsi="Times New Roman" w:eastAsia="Times New Roman" w:cs="Times New Roman"/>
                <w:sz w:val="24"/>
                <w:szCs w:val="24"/>
              </w:rPr>
              <w:t xml:space="preserve"> competence</w:t>
            </w:r>
          </w:p>
          <w:p w:rsidRPr="00C21B41" w:rsidR="00C21B41" w:rsidP="00C21B41" w:rsidRDefault="00C21B41" w14:paraId="7061239A" w14:textId="77777777">
            <w:pPr>
              <w:shd w:val="clear" w:color="auto" w:fill="FFFFFF"/>
              <w:spacing w:after="0" w:line="240" w:lineRule="auto"/>
              <w:textAlignment w:val="baseline"/>
              <w:rPr>
                <w:rFonts w:ascii="inherit" w:hAnsi="inherit" w:eastAsia="Times New Roman" w:cs="Calibri"/>
                <w:color w:val="000000"/>
                <w:sz w:val="24"/>
                <w:szCs w:val="24"/>
              </w:rPr>
            </w:pPr>
            <w:r w:rsidRPr="00C21B41">
              <w:rPr>
                <w:rFonts w:ascii="Times New Roman" w:hAnsi="Times New Roman" w:eastAsia="Times New Roman" w:cs="Times New Roman"/>
                <w:b/>
                <w:bCs/>
                <w:color w:val="000000"/>
                <w:sz w:val="24"/>
                <w:szCs w:val="24"/>
                <w:bdr w:val="none" w:color="auto" w:sz="0" w:space="0" w:frame="1"/>
              </w:rPr>
              <w:t>Social Emotional Learning</w:t>
            </w:r>
          </w:p>
          <w:p w:rsidRPr="00C21B41" w:rsidR="00C21B41" w:rsidP="00C21B41" w:rsidRDefault="00C21B41" w14:paraId="599FBEEF" w14:textId="77777777">
            <w:pPr>
              <w:numPr>
                <w:ilvl w:val="0"/>
                <w:numId w:val="21"/>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C21B41">
              <w:rPr>
                <w:rFonts w:ascii="Times New Roman" w:hAnsi="Times New Roman" w:eastAsia="Times New Roman" w:cs="Times New Roman"/>
                <w:color w:val="000000"/>
                <w:sz w:val="24"/>
                <w:szCs w:val="24"/>
                <w:bdr w:val="none" w:color="auto" w:sz="0" w:space="0" w:frame="1"/>
              </w:rPr>
              <w:lastRenderedPageBreak/>
              <w:t>Social Awareness</w:t>
            </w:r>
          </w:p>
          <w:p w:rsidRPr="00C21B41" w:rsidR="00C21B41" w:rsidP="00C21B41" w:rsidRDefault="00C21B41" w14:paraId="606CB78E" w14:textId="77777777">
            <w:pPr>
              <w:numPr>
                <w:ilvl w:val="0"/>
                <w:numId w:val="21"/>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C21B41">
              <w:rPr>
                <w:rFonts w:ascii="Times New Roman" w:hAnsi="Times New Roman" w:eastAsia="Times New Roman" w:cs="Times New Roman"/>
                <w:color w:val="000000"/>
                <w:sz w:val="24"/>
                <w:szCs w:val="24"/>
                <w:bdr w:val="none" w:color="auto" w:sz="0" w:space="0" w:frame="1"/>
              </w:rPr>
              <w:t>Responsible Decision Making</w:t>
            </w:r>
          </w:p>
          <w:p w:rsidRPr="00C21B41" w:rsidR="00C21B41" w:rsidP="00C21B41" w:rsidRDefault="00C21B41" w14:paraId="45CAAF88" w14:textId="77777777">
            <w:pPr>
              <w:numPr>
                <w:ilvl w:val="0"/>
                <w:numId w:val="21"/>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C21B41">
              <w:rPr>
                <w:rFonts w:ascii="Times New Roman" w:hAnsi="Times New Roman" w:eastAsia="Times New Roman" w:cs="Times New Roman"/>
                <w:color w:val="000000"/>
                <w:sz w:val="24"/>
                <w:szCs w:val="24"/>
                <w:bdr w:val="none" w:color="auto" w:sz="0" w:space="0" w:frame="1"/>
              </w:rPr>
              <w:t>Relationship Skills</w:t>
            </w:r>
          </w:p>
          <w:p w:rsidRPr="00C21B41" w:rsidR="00C21B41" w:rsidP="00C21B41" w:rsidRDefault="00C21B41" w14:paraId="0BBCD24B" w14:textId="77777777">
            <w:pPr>
              <w:numPr>
                <w:ilvl w:val="0"/>
                <w:numId w:val="21"/>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C21B41">
              <w:rPr>
                <w:rFonts w:ascii="Times New Roman" w:hAnsi="Times New Roman" w:eastAsia="Times New Roman" w:cs="Times New Roman"/>
                <w:color w:val="000000"/>
                <w:sz w:val="24"/>
                <w:szCs w:val="24"/>
                <w:bdr w:val="none" w:color="auto" w:sz="0" w:space="0" w:frame="1"/>
              </w:rPr>
              <w:t>Self-Awareness</w:t>
            </w:r>
          </w:p>
          <w:p w:rsidRPr="00C21B41" w:rsidR="00C21B41" w:rsidP="00C21B41" w:rsidRDefault="00C21B41" w14:paraId="65DC5193" w14:textId="77777777">
            <w:pPr>
              <w:numPr>
                <w:ilvl w:val="0"/>
                <w:numId w:val="21"/>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C21B41">
              <w:rPr>
                <w:rFonts w:ascii="Times New Roman" w:hAnsi="Times New Roman" w:eastAsia="Times New Roman" w:cs="Times New Roman"/>
                <w:color w:val="000000"/>
                <w:sz w:val="24"/>
                <w:szCs w:val="24"/>
                <w:bdr w:val="none" w:color="auto" w:sz="0" w:space="0" w:frame="1"/>
              </w:rPr>
              <w:t>Self-Management</w:t>
            </w:r>
          </w:p>
          <w:p w:rsidRPr="000B67CC" w:rsidR="008915B4" w:rsidP="008915B4" w:rsidRDefault="008915B4" w14:paraId="39CA38CE" w14:textId="77777777">
            <w:pPr>
              <w:textAlignment w:val="baseline"/>
              <w:rPr>
                <w:rFonts w:ascii="Times New Roman" w:hAnsi="Times New Roman" w:eastAsia="Times New Roman" w:cs="Times New Roman"/>
                <w:color w:val="000000" w:themeColor="text1"/>
                <w:sz w:val="24"/>
                <w:szCs w:val="24"/>
              </w:rPr>
            </w:pPr>
            <w:r w:rsidRPr="192FAD5E">
              <w:rPr>
                <w:rFonts w:ascii="Times New Roman" w:hAnsi="Times New Roman" w:eastAsia="Times New Roman" w:cs="Times New Roman"/>
                <w:b/>
                <w:bCs/>
                <w:color w:val="000000" w:themeColor="text1"/>
                <w:sz w:val="24"/>
                <w:szCs w:val="24"/>
              </w:rPr>
              <w:t>Computer Science: Computing Systems</w:t>
            </w:r>
          </w:p>
          <w:p w:rsidRPr="000B67CC" w:rsidR="008915B4" w:rsidP="008915B4" w:rsidRDefault="008915B4" w14:paraId="1DF205E3" w14:textId="77777777">
            <w:pPr>
              <w:pStyle w:val="ListParagraph"/>
              <w:numPr>
                <w:ilvl w:val="0"/>
                <w:numId w:val="27"/>
              </w:numPr>
              <w:textAlignment w:val="baseline"/>
              <w:rPr>
                <w:rFonts w:ascii="Times New Roman" w:hAnsi="Times New Roman" w:eastAsia="Times New Roman" w:cs="Times New Roman"/>
                <w:color w:val="000000" w:themeColor="text1"/>
                <w:sz w:val="24"/>
                <w:szCs w:val="24"/>
              </w:rPr>
            </w:pPr>
            <w:r w:rsidRPr="192FAD5E">
              <w:rPr>
                <w:rFonts w:ascii="Times New Roman" w:hAnsi="Times New Roman" w:eastAsia="Times New Roman" w:cs="Times New Roman"/>
                <w:color w:val="000000" w:themeColor="text1"/>
                <w:sz w:val="24"/>
                <w:szCs w:val="24"/>
              </w:rPr>
              <w:t>8.1.5.IC.2: Identify possible ways to improve the accessibility and usability of computing technologies to address the diverse needs and wants of users.</w:t>
            </w:r>
          </w:p>
          <w:p w:rsidRPr="000B67CC" w:rsidR="008915B4" w:rsidP="008915B4" w:rsidRDefault="008915B4" w14:paraId="68D8A124" w14:textId="77777777">
            <w:pPr>
              <w:textAlignment w:val="baseline"/>
              <w:rPr>
                <w:rFonts w:ascii="Times New Roman" w:hAnsi="Times New Roman" w:eastAsia="Times New Roman" w:cs="Times New Roman"/>
                <w:color w:val="000000" w:themeColor="text1"/>
                <w:sz w:val="24"/>
                <w:szCs w:val="24"/>
              </w:rPr>
            </w:pPr>
            <w:r w:rsidRPr="192FAD5E">
              <w:rPr>
                <w:rFonts w:ascii="Times New Roman" w:hAnsi="Times New Roman" w:eastAsia="Times New Roman" w:cs="Times New Roman"/>
                <w:b/>
                <w:bCs/>
                <w:color w:val="000000" w:themeColor="text1"/>
                <w:sz w:val="24"/>
                <w:szCs w:val="24"/>
              </w:rPr>
              <w:t>Life Literacies and Key Skills: Technology Literacy</w:t>
            </w:r>
          </w:p>
          <w:p w:rsidRPr="00701DA7" w:rsidR="008915B4" w:rsidP="008915B4" w:rsidRDefault="008915B4" w14:paraId="59AACD73" w14:textId="77777777">
            <w:pPr>
              <w:pStyle w:val="ListParagraph"/>
              <w:numPr>
                <w:ilvl w:val="0"/>
                <w:numId w:val="27"/>
              </w:numPr>
              <w:rPr>
                <w:rFonts w:ascii="Times New Roman" w:hAnsi="Times New Roman" w:cs="Times New Roman"/>
                <w:sz w:val="24"/>
                <w:szCs w:val="24"/>
              </w:rPr>
            </w:pPr>
            <w:r w:rsidRPr="00701DA7">
              <w:rPr>
                <w:rFonts w:ascii="Times New Roman" w:hAnsi="Times New Roman" w:cs="Times New Roman"/>
                <w:sz w:val="24"/>
                <w:szCs w:val="24"/>
              </w:rPr>
              <w:t>9.4.5.TL.3: Format a document using a word processing application to enhance text, change page formatting, and include appropriate images graphics, or symbols.</w:t>
            </w:r>
          </w:p>
          <w:p w:rsidRPr="000B67CC" w:rsidR="008915B4" w:rsidP="008915B4" w:rsidRDefault="008915B4" w14:paraId="089899C9" w14:textId="77777777">
            <w:pPr>
              <w:textAlignment w:val="baseline"/>
              <w:rPr>
                <w:rFonts w:ascii="Times New Roman" w:hAnsi="Times New Roman" w:eastAsia="Times New Roman" w:cs="Times New Roman"/>
                <w:color w:val="000000" w:themeColor="text1"/>
                <w:sz w:val="24"/>
                <w:szCs w:val="24"/>
              </w:rPr>
            </w:pPr>
            <w:r w:rsidRPr="7A65814F" w:rsidR="008915B4">
              <w:rPr>
                <w:rFonts w:ascii="Times New Roman" w:hAnsi="Times New Roman" w:eastAsia="Times New Roman" w:cs="Times New Roman"/>
                <w:b w:val="1"/>
                <w:bCs w:val="1"/>
                <w:color w:val="000000" w:themeColor="text1" w:themeTint="FF" w:themeShade="FF"/>
                <w:sz w:val="24"/>
                <w:szCs w:val="24"/>
              </w:rPr>
              <w:t xml:space="preserve">Life Literacies and Key Skills: Critical Thinking and Problem Solving </w:t>
            </w:r>
          </w:p>
          <w:p w:rsidRPr="00747211" w:rsidR="008915B4" w:rsidP="008915B4" w:rsidRDefault="008915B4" w14:paraId="63C4CEA3" w14:textId="77777777">
            <w:pPr>
              <w:pStyle w:val="ListParagraph"/>
              <w:numPr>
                <w:ilvl w:val="0"/>
                <w:numId w:val="27"/>
              </w:numPr>
              <w:shd w:val="clear" w:color="auto" w:fill="FFFFFF"/>
              <w:spacing w:after="0" w:line="240" w:lineRule="auto"/>
              <w:textAlignment w:val="baseline"/>
              <w:rPr>
                <w:rFonts w:ascii="Times New Roman" w:hAnsi="Times New Roman" w:eastAsia="Times New Roman" w:cs="Times New Roman"/>
                <w:color w:val="000000"/>
                <w:sz w:val="24"/>
                <w:szCs w:val="24"/>
                <w:bdr w:val="none" w:color="auto" w:sz="0" w:space="0" w:frame="1"/>
                <w:shd w:val="clear" w:color="auto" w:fill="FFFFFF"/>
              </w:rPr>
            </w:pPr>
            <w:r w:rsidRPr="7A65814F" w:rsidR="008915B4">
              <w:rPr>
                <w:rFonts w:ascii="Times New Roman" w:hAnsi="Times New Roman" w:eastAsia="Times New Roman" w:cs="Times New Roman"/>
                <w:color w:val="000000" w:themeColor="text1" w:themeTint="FF" w:themeShade="FF"/>
                <w:sz w:val="24"/>
                <w:szCs w:val="24"/>
              </w:rPr>
              <w:t>9.4.</w:t>
            </w:r>
            <w:proofErr w:type="gramStart"/>
            <w:r w:rsidRPr="7A65814F" w:rsidR="008915B4">
              <w:rPr>
                <w:rFonts w:ascii="Times New Roman" w:hAnsi="Times New Roman" w:eastAsia="Times New Roman" w:cs="Times New Roman"/>
                <w:color w:val="000000" w:themeColor="text1" w:themeTint="FF" w:themeShade="FF"/>
                <w:sz w:val="24"/>
                <w:szCs w:val="24"/>
              </w:rPr>
              <w:t>5.CT.</w:t>
            </w:r>
            <w:proofErr w:type="gramEnd"/>
            <w:r w:rsidRPr="7A65814F" w:rsidR="008915B4">
              <w:rPr>
                <w:rFonts w:ascii="Times New Roman" w:hAnsi="Times New Roman" w:eastAsia="Times New Roman" w:cs="Times New Roman"/>
                <w:color w:val="000000" w:themeColor="text1" w:themeTint="FF" w:themeShade="FF"/>
                <w:sz w:val="24"/>
                <w:szCs w:val="24"/>
              </w:rPr>
              <w:t>4: Apply critical thinking and problem-solving strategies to different types of problems such as personal, academic, community and global</w:t>
            </w:r>
          </w:p>
          <w:p w:rsidRPr="000B656B" w:rsidR="00C21B41" w:rsidP="00C21B41" w:rsidRDefault="00C21B41" w14:paraId="399380DF" w14:textId="77777777">
            <w:pPr>
              <w:shd w:val="clear" w:color="auto" w:fill="FFFFFF"/>
              <w:spacing w:after="0" w:line="240" w:lineRule="auto"/>
              <w:ind w:left="720"/>
              <w:contextualSpacing/>
              <w:textAlignment w:val="baseline"/>
              <w:rPr>
                <w:rFonts w:ascii="Segoe UI" w:hAnsi="Segoe UI" w:eastAsia="Times New Roman" w:cs="Segoe UI"/>
                <w:sz w:val="18"/>
                <w:szCs w:val="18"/>
              </w:rPr>
            </w:pPr>
            <w:bookmarkStart w:name="_GoBack" w:id="0"/>
            <w:bookmarkEnd w:id="0"/>
          </w:p>
          <w:p w:rsidRPr="00E1381B" w:rsidR="00E0291F" w:rsidP="00C13824" w:rsidRDefault="00E0291F" w14:paraId="7EBBBE06" w14:textId="26A6DF77">
            <w:pPr>
              <w:pStyle w:val="ListParagraph"/>
              <w:spacing w:beforeAutospacing="1" w:after="0" w:afterAutospacing="1" w:line="240" w:lineRule="auto"/>
              <w:textAlignment w:val="baseline"/>
            </w:pPr>
          </w:p>
        </w:tc>
      </w:tr>
      <w:tr w:rsidRPr="00E452E3" w:rsidR="00906352" w:rsidTr="7A65814F" w14:paraId="25969504" w14:textId="77777777">
        <w:trPr>
          <w:trHeight w:val="290"/>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EF0813" w:rsidR="00906352" w:rsidP="00E452E3" w:rsidRDefault="00906352" w14:paraId="0F14A1F9" w14:textId="77777777">
            <w:pPr>
              <w:spacing w:beforeAutospacing="1" w:after="0" w:afterAutospacing="1" w:line="240" w:lineRule="auto"/>
              <w:jc w:val="center"/>
              <w:textAlignment w:val="baseline"/>
              <w:rPr>
                <w:rFonts w:ascii="Times New Roman" w:hAnsi="Times New Roman" w:eastAsia="Times New Roman" w:cs="Times New Roman"/>
                <w:b/>
                <w:bCs/>
                <w:color w:val="FFFFFF"/>
                <w:sz w:val="24"/>
                <w:szCs w:val="24"/>
              </w:rPr>
            </w:pPr>
            <w:r w:rsidRPr="00EF0813">
              <w:rPr>
                <w:rFonts w:ascii="Times New Roman" w:hAnsi="Times New Roman" w:eastAsia="Times New Roman" w:cs="Times New Roman"/>
                <w:b/>
                <w:bCs/>
                <w:color w:val="FFFFFF"/>
                <w:sz w:val="24"/>
                <w:szCs w:val="24"/>
              </w:rPr>
              <w:lastRenderedPageBreak/>
              <w:t>Essential Questions</w:t>
            </w:r>
          </w:p>
        </w:tc>
      </w:tr>
      <w:tr w:rsidRPr="00E452E3" w:rsidR="00906352" w:rsidTr="7A65814F" w14:paraId="4BD531B6" w14:textId="77777777">
        <w:trPr>
          <w:trHeight w:val="290"/>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tcPr>
          <w:p w:rsidR="008828F4" w:rsidP="2D666F47" w:rsidRDefault="008828F4" w14:paraId="1CDF7FD7" w14:textId="77777777">
            <w:pPr>
              <w:pStyle w:val="ListParagraph"/>
              <w:spacing w:beforeAutospacing="1" w:after="0" w:afterAutospacing="1" w:line="240" w:lineRule="auto"/>
              <w:textAlignment w:val="baseline"/>
              <w:rPr>
                <w:rFonts w:ascii="Times New Roman" w:hAnsi="Times New Roman" w:eastAsia="Times New Roman" w:cs="Times New Roman"/>
                <w:sz w:val="24"/>
                <w:szCs w:val="24"/>
              </w:rPr>
            </w:pPr>
          </w:p>
          <w:p w:rsidR="2D666F47" w:rsidP="00A73745" w:rsidRDefault="2D666F47" w14:paraId="30543AC5" w14:textId="013A7E9D">
            <w:pPr>
              <w:pStyle w:val="ListParagraph"/>
              <w:numPr>
                <w:ilvl w:val="1"/>
                <w:numId w:val="1"/>
              </w:numPr>
              <w:spacing w:beforeAutospacing="1" w:afterAutospacing="1" w:line="240" w:lineRule="auto"/>
              <w:rPr>
                <w:sz w:val="24"/>
                <w:szCs w:val="24"/>
              </w:rPr>
            </w:pPr>
            <w:r w:rsidRPr="2D666F47">
              <w:rPr>
                <w:rFonts w:ascii="Times New Roman" w:hAnsi="Times New Roman" w:eastAsia="Times New Roman" w:cs="Times New Roman"/>
                <w:sz w:val="24"/>
                <w:szCs w:val="24"/>
              </w:rPr>
              <w:t xml:space="preserve">How do writers use a writer’s notebook to collect meaningful, focused stories? </w:t>
            </w:r>
          </w:p>
          <w:p w:rsidR="2D666F47" w:rsidP="00A73745" w:rsidRDefault="2D666F47" w14:paraId="634A9076" w14:textId="5A590F1F">
            <w:pPr>
              <w:pStyle w:val="ListParagraph"/>
              <w:numPr>
                <w:ilvl w:val="1"/>
                <w:numId w:val="1"/>
              </w:numPr>
              <w:spacing w:beforeAutospacing="1" w:afterAutospacing="1" w:line="240" w:lineRule="auto"/>
              <w:rPr>
                <w:sz w:val="24"/>
                <w:szCs w:val="24"/>
              </w:rPr>
            </w:pPr>
            <w:r w:rsidRPr="2D666F47">
              <w:rPr>
                <w:rFonts w:ascii="Times New Roman" w:hAnsi="Times New Roman" w:eastAsia="Times New Roman" w:cs="Times New Roman"/>
                <w:sz w:val="24"/>
                <w:szCs w:val="24"/>
              </w:rPr>
              <w:t xml:space="preserve">How do writers plan with a focus? </w:t>
            </w:r>
          </w:p>
          <w:p w:rsidR="2D666F47" w:rsidP="00A73745" w:rsidRDefault="2D666F47" w14:paraId="315A391E" w14:textId="587640D8">
            <w:pPr>
              <w:pStyle w:val="ListParagraph"/>
              <w:numPr>
                <w:ilvl w:val="1"/>
                <w:numId w:val="1"/>
              </w:numPr>
              <w:spacing w:beforeAutospacing="1" w:afterAutospacing="1" w:line="240" w:lineRule="auto"/>
              <w:rPr>
                <w:sz w:val="24"/>
                <w:szCs w:val="24"/>
              </w:rPr>
            </w:pPr>
            <w:r w:rsidRPr="2D666F47">
              <w:rPr>
                <w:rFonts w:ascii="Times New Roman" w:hAnsi="Times New Roman" w:eastAsia="Times New Roman" w:cs="Times New Roman"/>
                <w:sz w:val="24"/>
                <w:szCs w:val="24"/>
              </w:rPr>
              <w:t xml:space="preserve">How do writers plan and draft with paragraphs in mind? </w:t>
            </w:r>
          </w:p>
          <w:p w:rsidR="2D666F47" w:rsidP="00A73745" w:rsidRDefault="2D666F47" w14:paraId="4218C052" w14:textId="5D0D61A6">
            <w:pPr>
              <w:pStyle w:val="ListParagraph"/>
              <w:numPr>
                <w:ilvl w:val="1"/>
                <w:numId w:val="1"/>
              </w:numPr>
              <w:spacing w:beforeAutospacing="1" w:afterAutospacing="1" w:line="240" w:lineRule="auto"/>
              <w:rPr>
                <w:sz w:val="24"/>
                <w:szCs w:val="24"/>
              </w:rPr>
            </w:pPr>
            <w:r w:rsidRPr="2D666F47">
              <w:rPr>
                <w:rFonts w:ascii="Times New Roman" w:hAnsi="Times New Roman" w:eastAsia="Times New Roman" w:cs="Times New Roman"/>
                <w:sz w:val="24"/>
                <w:szCs w:val="24"/>
              </w:rPr>
              <w:t>How do writers draft and revise with elaboration in mind?</w:t>
            </w:r>
          </w:p>
          <w:p w:rsidR="2D666F47" w:rsidP="00A73745" w:rsidRDefault="2D666F47" w14:paraId="78557F53" w14:textId="232A7D54">
            <w:pPr>
              <w:pStyle w:val="ListParagraph"/>
              <w:numPr>
                <w:ilvl w:val="1"/>
                <w:numId w:val="1"/>
              </w:numPr>
              <w:spacing w:beforeAutospacing="1" w:afterAutospacing="1" w:line="240" w:lineRule="auto"/>
              <w:rPr>
                <w:sz w:val="24"/>
                <w:szCs w:val="24"/>
              </w:rPr>
            </w:pPr>
            <w:r w:rsidRPr="2D666F47">
              <w:rPr>
                <w:rFonts w:ascii="Times New Roman" w:hAnsi="Times New Roman" w:eastAsia="Times New Roman" w:cs="Times New Roman"/>
                <w:sz w:val="24"/>
                <w:szCs w:val="24"/>
              </w:rPr>
              <w:t>How do writers edit independently for paragraphs, capitalization, and end punctuation?</w:t>
            </w:r>
          </w:p>
          <w:p w:rsidR="008828F4" w:rsidP="008828F4" w:rsidRDefault="008828F4" w14:paraId="45381639" w14:textId="77777777">
            <w:pPr>
              <w:pStyle w:val="ListParagraph"/>
              <w:spacing w:beforeAutospacing="1" w:after="0" w:afterAutospacing="1" w:line="240" w:lineRule="auto"/>
              <w:textAlignment w:val="baseline"/>
              <w:rPr>
                <w:rFonts w:ascii="Times New Roman" w:hAnsi="Times New Roman" w:eastAsia="Times New Roman" w:cs="Times New Roman"/>
                <w:bCs/>
                <w:sz w:val="24"/>
                <w:szCs w:val="24"/>
              </w:rPr>
            </w:pPr>
          </w:p>
          <w:p w:rsidRPr="00375728" w:rsidR="008828F4" w:rsidP="008828F4" w:rsidRDefault="008828F4" w14:paraId="13B96E9D" w14:textId="77777777">
            <w:pPr>
              <w:pStyle w:val="ListParagraph"/>
              <w:spacing w:beforeAutospacing="1" w:after="0" w:afterAutospacing="1" w:line="240" w:lineRule="auto"/>
              <w:textAlignment w:val="baseline"/>
              <w:rPr>
                <w:rFonts w:ascii="Times New Roman" w:hAnsi="Times New Roman" w:eastAsia="Times New Roman" w:cs="Times New Roman"/>
                <w:bCs/>
                <w:sz w:val="24"/>
                <w:szCs w:val="24"/>
              </w:rPr>
            </w:pPr>
          </w:p>
        </w:tc>
      </w:tr>
      <w:tr w:rsidRPr="00E452E3" w:rsidR="00E452E3" w:rsidTr="7A65814F" w14:paraId="6A2BF8FA" w14:textId="77777777">
        <w:trPr>
          <w:trHeight w:val="290"/>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E452E3" w14:paraId="4CE0E131" w14:textId="77777777">
            <w:pPr>
              <w:spacing w:beforeAutospacing="1" w:after="0" w:afterAutospacing="1" w:line="240" w:lineRule="auto"/>
              <w:jc w:val="center"/>
              <w:textAlignment w:val="baseline"/>
              <w:rPr>
                <w:rFonts w:ascii="Segoe UI" w:hAnsi="Segoe UI" w:eastAsia="Times New Roman" w:cs="Segoe UI"/>
                <w:b/>
                <w:bCs/>
                <w:sz w:val="18"/>
                <w:szCs w:val="18"/>
              </w:rPr>
            </w:pPr>
            <w:r w:rsidRPr="00E452E3">
              <w:rPr>
                <w:rFonts w:ascii="Times New Roman" w:hAnsi="Times New Roman" w:eastAsia="Times New Roman" w:cs="Times New Roman"/>
                <w:b/>
                <w:bCs/>
                <w:color w:val="FFFFFF"/>
                <w:sz w:val="24"/>
                <w:szCs w:val="24"/>
              </w:rPr>
              <w:t>Unit Results</w:t>
            </w:r>
            <w:r w:rsidRPr="00E452E3">
              <w:rPr>
                <w:rFonts w:ascii="Times New Roman" w:hAnsi="Times New Roman" w:eastAsia="Times New Roman" w:cs="Times New Roman"/>
                <w:b/>
                <w:bCs/>
                <w:sz w:val="24"/>
                <w:szCs w:val="24"/>
              </w:rPr>
              <w:t> </w:t>
            </w:r>
          </w:p>
        </w:tc>
      </w:tr>
      <w:tr w:rsidRPr="00E452E3" w:rsidR="00E452E3" w:rsidTr="7A65814F" w14:paraId="63C840C8"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2D666F47" w:rsidP="00635DDB" w:rsidRDefault="2D666F47" w14:paraId="36539854" w14:textId="2DEDB47A">
            <w:pPr>
              <w:pStyle w:val="paragraph"/>
              <w:spacing w:before="0" w:after="0"/>
              <w:ind w:left="90" w:right="420"/>
              <w:textAlignment w:val="baseline"/>
              <w:rPr>
                <w:rStyle w:val="eop"/>
              </w:rPr>
            </w:pPr>
            <w:r w:rsidRPr="2D666F47">
              <w:rPr>
                <w:b/>
                <w:bCs/>
              </w:rPr>
              <w:t> </w:t>
            </w:r>
            <w:r w:rsidRPr="2D666F47">
              <w:rPr>
                <w:rStyle w:val="normaltextrun"/>
                <w:b/>
                <w:bCs/>
                <w:i/>
                <w:iCs/>
                <w:color w:val="000000" w:themeColor="text1"/>
              </w:rPr>
              <w:t>Students will …</w:t>
            </w:r>
            <w:r w:rsidRPr="2D666F47">
              <w:rPr>
                <w:rStyle w:val="eop"/>
              </w:rPr>
              <w:t> </w:t>
            </w:r>
          </w:p>
          <w:p w:rsidRPr="00E452E3" w:rsidR="004442D6" w:rsidP="00A73745" w:rsidRDefault="00725818" w14:paraId="24ED4B1A" w14:textId="7BE42B47">
            <w:pPr>
              <w:pStyle w:val="paragraph"/>
              <w:numPr>
                <w:ilvl w:val="0"/>
                <w:numId w:val="3"/>
              </w:numPr>
              <w:spacing w:before="0" w:after="0"/>
              <w:textAlignment w:val="baseline"/>
            </w:pPr>
            <w:r>
              <w:t>U</w:t>
            </w:r>
            <w:r w:rsidRPr="5C517C79" w:rsidR="5C517C79">
              <w:t>se their notebooks to collect important stories and tell them with focus.</w:t>
            </w:r>
          </w:p>
          <w:p w:rsidRPr="00E452E3" w:rsidR="004442D6" w:rsidP="00A73745" w:rsidRDefault="00725818" w14:paraId="24552ED3" w14:textId="50077B60">
            <w:pPr>
              <w:pStyle w:val="paragraph"/>
              <w:numPr>
                <w:ilvl w:val="0"/>
                <w:numId w:val="3"/>
              </w:numPr>
              <w:spacing w:before="0" w:after="0"/>
              <w:textAlignment w:val="baseline"/>
            </w:pPr>
            <w:r>
              <w:t>L</w:t>
            </w:r>
            <w:r w:rsidRPr="5C517C79" w:rsidR="5C517C79">
              <w:t>earn to focus on one event to determine significance.</w:t>
            </w:r>
          </w:p>
          <w:p w:rsidRPr="00E452E3" w:rsidR="004442D6" w:rsidP="00A73745" w:rsidRDefault="00725818" w14:paraId="5BA1C8DD" w14:textId="0FFEA258">
            <w:pPr>
              <w:numPr>
                <w:ilvl w:val="0"/>
                <w:numId w:val="3"/>
              </w:numPr>
              <w:spacing w:after="0"/>
              <w:textAlignment w:val="baseline"/>
              <w:rPr>
                <w:b/>
                <w:bCs/>
                <w:sz w:val="24"/>
                <w:szCs w:val="24"/>
              </w:rPr>
            </w:pPr>
            <w:r>
              <w:rPr>
                <w:rFonts w:ascii="Times New Roman" w:hAnsi="Times New Roman" w:eastAsia="Times New Roman" w:cs="Times New Roman"/>
                <w:sz w:val="24"/>
                <w:szCs w:val="24"/>
              </w:rPr>
              <w:t>Plan</w:t>
            </w:r>
            <w:r w:rsidRPr="2D666F47" w:rsidR="2D666F47">
              <w:rPr>
                <w:rFonts w:ascii="Times New Roman" w:hAnsi="Times New Roman" w:eastAsia="Times New Roman" w:cs="Times New Roman"/>
                <w:sz w:val="24"/>
                <w:szCs w:val="24"/>
              </w:rPr>
              <w:t xml:space="preserve"> and draft their ideas for stories.</w:t>
            </w:r>
          </w:p>
          <w:p w:rsidRPr="00E452E3" w:rsidR="004442D6" w:rsidP="00A73745" w:rsidRDefault="00725818" w14:paraId="34D17B7B" w14:textId="3C160F16">
            <w:pPr>
              <w:numPr>
                <w:ilvl w:val="0"/>
                <w:numId w:val="3"/>
              </w:numPr>
              <w:spacing w:after="0"/>
              <w:textAlignment w:val="baseline"/>
              <w:rPr>
                <w:b/>
                <w:bCs/>
                <w:sz w:val="24"/>
                <w:szCs w:val="24"/>
              </w:rPr>
            </w:pPr>
            <w:r>
              <w:rPr>
                <w:rFonts w:ascii="Times New Roman" w:hAnsi="Times New Roman" w:eastAsia="Times New Roman" w:cs="Times New Roman"/>
                <w:sz w:val="24"/>
                <w:szCs w:val="24"/>
              </w:rPr>
              <w:t>E</w:t>
            </w:r>
            <w:r w:rsidRPr="2D666F47" w:rsidR="2D666F47">
              <w:rPr>
                <w:rFonts w:ascii="Times New Roman" w:hAnsi="Times New Roman" w:eastAsia="Times New Roman" w:cs="Times New Roman"/>
                <w:sz w:val="24"/>
                <w:szCs w:val="24"/>
              </w:rPr>
              <w:t>laborate with internal and external elements of the story.</w:t>
            </w:r>
          </w:p>
          <w:p w:rsidRPr="00E452E3" w:rsidR="004442D6" w:rsidP="00A73745" w:rsidRDefault="00725818" w14:paraId="68B97963" w14:textId="0A869B05">
            <w:pPr>
              <w:numPr>
                <w:ilvl w:val="0"/>
                <w:numId w:val="3"/>
              </w:numPr>
              <w:spacing w:after="0"/>
              <w:textAlignment w:val="baseline"/>
              <w:rPr>
                <w:b/>
                <w:bCs/>
                <w:sz w:val="24"/>
                <w:szCs w:val="24"/>
              </w:rPr>
            </w:pPr>
            <w:r>
              <w:rPr>
                <w:rFonts w:ascii="Times New Roman" w:hAnsi="Times New Roman" w:eastAsia="Times New Roman" w:cs="Times New Roman"/>
                <w:sz w:val="24"/>
                <w:szCs w:val="24"/>
              </w:rPr>
              <w:t>I</w:t>
            </w:r>
            <w:r w:rsidRPr="2D666F47" w:rsidR="2D666F47">
              <w:rPr>
                <w:rFonts w:ascii="Times New Roman" w:hAnsi="Times New Roman" w:eastAsia="Times New Roman" w:cs="Times New Roman"/>
                <w:sz w:val="24"/>
                <w:szCs w:val="24"/>
              </w:rPr>
              <w:t>mprove their knowledge of paragraphs</w:t>
            </w:r>
            <w:r>
              <w:rPr>
                <w:rFonts w:ascii="Times New Roman" w:hAnsi="Times New Roman" w:eastAsia="Times New Roman" w:cs="Times New Roman"/>
                <w:sz w:val="24"/>
                <w:szCs w:val="24"/>
              </w:rPr>
              <w:t xml:space="preserve"> when writing stories</w:t>
            </w:r>
            <w:r w:rsidRPr="2D666F47" w:rsidR="2D666F47">
              <w:rPr>
                <w:rFonts w:ascii="Times New Roman" w:hAnsi="Times New Roman" w:eastAsia="Times New Roman" w:cs="Times New Roman"/>
                <w:sz w:val="24"/>
                <w:szCs w:val="24"/>
              </w:rPr>
              <w:t>.</w:t>
            </w:r>
          </w:p>
          <w:p w:rsidRPr="00E452E3" w:rsidR="004442D6" w:rsidP="00A73745" w:rsidRDefault="00725818" w14:paraId="52F3B31B" w14:textId="7BAE88DC">
            <w:pPr>
              <w:numPr>
                <w:ilvl w:val="0"/>
                <w:numId w:val="3"/>
              </w:numPr>
              <w:spacing w:after="0"/>
              <w:textAlignment w:val="baseline"/>
              <w:rPr>
                <w:b/>
                <w:bCs/>
                <w:sz w:val="24"/>
                <w:szCs w:val="24"/>
              </w:rPr>
            </w:pPr>
            <w:r>
              <w:rPr>
                <w:rFonts w:ascii="Times New Roman" w:hAnsi="Times New Roman" w:eastAsia="Times New Roman" w:cs="Times New Roman"/>
                <w:sz w:val="24"/>
                <w:szCs w:val="24"/>
              </w:rPr>
              <w:t>R</w:t>
            </w:r>
            <w:r w:rsidRPr="2D666F47" w:rsidR="2D666F47">
              <w:rPr>
                <w:rFonts w:ascii="Times New Roman" w:hAnsi="Times New Roman" w:eastAsia="Times New Roman" w:cs="Times New Roman"/>
                <w:sz w:val="24"/>
                <w:szCs w:val="24"/>
              </w:rPr>
              <w:t>evise and edit their writing</w:t>
            </w:r>
            <w:r>
              <w:rPr>
                <w:rFonts w:ascii="Times New Roman" w:hAnsi="Times New Roman" w:eastAsia="Times New Roman" w:cs="Times New Roman"/>
                <w:sz w:val="24"/>
                <w:szCs w:val="24"/>
              </w:rPr>
              <w:t xml:space="preserve"> independently.</w:t>
            </w:r>
          </w:p>
          <w:p w:rsidRPr="00E452E3" w:rsidR="004442D6" w:rsidP="00725818" w:rsidRDefault="004442D6" w14:paraId="53D3148D" w14:textId="081E5795">
            <w:pPr>
              <w:pStyle w:val="ListParagraph"/>
              <w:spacing w:after="0"/>
              <w:textAlignment w:val="baseline"/>
              <w:rPr>
                <w:rFonts w:ascii="Times New Roman" w:hAnsi="Times New Roman" w:eastAsia="Times New Roman" w:cs="Times New Roman"/>
                <w:sz w:val="24"/>
                <w:szCs w:val="24"/>
              </w:rPr>
            </w:pPr>
          </w:p>
        </w:tc>
      </w:tr>
      <w:tr w:rsidRPr="00E452E3" w:rsidR="00E452E3" w:rsidTr="7A65814F" w14:paraId="49E063EC" w14:textId="77777777">
        <w:trPr>
          <w:trHeight w:val="290"/>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E452E3" w14:paraId="146A3783" w14:textId="6BD46A18">
            <w:pPr>
              <w:spacing w:before="100" w:beforeAutospacing="1" w:after="100" w:afterAutospacing="1" w:line="240" w:lineRule="auto"/>
              <w:jc w:val="center"/>
              <w:textAlignment w:val="baseline"/>
              <w:rPr>
                <w:rFonts w:ascii="Segoe UI" w:hAnsi="Segoe UI" w:eastAsia="Times New Roman" w:cs="Segoe UI"/>
                <w:b/>
                <w:bCs/>
                <w:sz w:val="18"/>
                <w:szCs w:val="18"/>
              </w:rPr>
            </w:pPr>
            <w:r w:rsidRPr="00E452E3">
              <w:rPr>
                <w:rFonts w:ascii="Times New Roman" w:hAnsi="Times New Roman" w:eastAsia="Times New Roman" w:cs="Times New Roman"/>
                <w:b/>
                <w:bCs/>
                <w:color w:val="FFFFFF"/>
                <w:sz w:val="24"/>
                <w:szCs w:val="24"/>
              </w:rPr>
              <w:t xml:space="preserve">Suggested </w:t>
            </w:r>
            <w:r w:rsidR="00771844">
              <w:rPr>
                <w:rFonts w:ascii="Times New Roman" w:hAnsi="Times New Roman" w:eastAsia="Times New Roman" w:cs="Times New Roman"/>
                <w:b/>
                <w:bCs/>
                <w:color w:val="FFFFFF"/>
                <w:sz w:val="24"/>
                <w:szCs w:val="24"/>
              </w:rPr>
              <w:t>Activities</w:t>
            </w:r>
            <w:r w:rsidRPr="00E452E3">
              <w:rPr>
                <w:rFonts w:ascii="Times New Roman" w:hAnsi="Times New Roman" w:eastAsia="Times New Roman" w:cs="Times New Roman"/>
                <w:b/>
                <w:bCs/>
                <w:sz w:val="24"/>
                <w:szCs w:val="24"/>
              </w:rPr>
              <w:t> </w:t>
            </w:r>
          </w:p>
        </w:tc>
      </w:tr>
      <w:tr w:rsidRPr="00E452E3" w:rsidR="00E452E3" w:rsidTr="7A65814F" w14:paraId="63732158" w14:textId="77777777">
        <w:trPr>
          <w:trHeight w:val="275"/>
        </w:trPr>
        <w:tc>
          <w:tcPr>
            <w:tcW w:w="14846" w:type="dxa"/>
            <w:gridSpan w:val="5"/>
            <w:tcBorders>
              <w:top w:val="outset" w:color="auto" w:sz="6" w:space="0"/>
              <w:left w:val="single" w:color="C9C9C9" w:sz="6" w:space="0"/>
              <w:bottom w:val="outset" w:color="auto" w:sz="6" w:space="0"/>
              <w:right w:val="single" w:color="C9C9C9" w:sz="6" w:space="0"/>
            </w:tcBorders>
            <w:shd w:val="clear" w:color="auto" w:fill="auto"/>
            <w:tcMar/>
            <w:hideMark/>
          </w:tcPr>
          <w:p w:rsidRPr="00E26F67" w:rsidR="000A574B" w:rsidP="00E26F67" w:rsidRDefault="00E452E3" w14:paraId="40662B94" w14:textId="045C9F85">
            <w:pPr>
              <w:pStyle w:val="paragraph"/>
              <w:spacing w:before="0" w:after="0"/>
              <w:ind w:left="435" w:right="120"/>
              <w:contextualSpacing/>
              <w:jc w:val="both"/>
              <w:textAlignment w:val="baseline"/>
              <w:rPr>
                <w:rStyle w:val="eop"/>
              </w:rPr>
            </w:pPr>
            <w:r w:rsidRPr="00E26F67">
              <w:rPr>
                <w:b/>
                <w:bCs/>
              </w:rPr>
              <w:t> </w:t>
            </w:r>
            <w:r w:rsidRPr="00E26F67" w:rsidR="000A574B">
              <w:rPr>
                <w:rStyle w:val="normaltextrun"/>
                <w:b/>
                <w:bCs/>
                <w:i/>
                <w:iCs/>
              </w:rPr>
              <w:t>The following activities can be incorporated into the daily lessons:</w:t>
            </w:r>
          </w:p>
          <w:p w:rsidRPr="00E26F67" w:rsidR="00E26F67" w:rsidP="00E26F67" w:rsidRDefault="00E26F67" w14:paraId="2AA29440" w14:textId="77777777">
            <w:pPr>
              <w:pStyle w:val="paragraph"/>
              <w:spacing w:before="0" w:after="0"/>
              <w:ind w:left="435" w:right="120"/>
              <w:contextualSpacing/>
              <w:jc w:val="both"/>
              <w:textAlignment w:val="baseline"/>
            </w:pPr>
          </w:p>
          <w:p w:rsidRPr="00E26F67" w:rsidR="000A574B" w:rsidP="00E26F67" w:rsidRDefault="000A574B" w14:paraId="3A1E19AA" w14:textId="77777777">
            <w:pPr>
              <w:pStyle w:val="paragraph"/>
              <w:spacing w:before="0" w:after="0"/>
              <w:ind w:right="120"/>
              <w:contextualSpacing/>
              <w:jc w:val="both"/>
              <w:textAlignment w:val="baseline"/>
              <w:rPr>
                <w:rStyle w:val="eop"/>
              </w:rPr>
            </w:pPr>
            <w:r w:rsidRPr="00E26F67">
              <w:rPr>
                <w:rStyle w:val="normaltextrun"/>
                <w:b/>
                <w:bCs/>
                <w:u w:val="single"/>
              </w:rPr>
              <w:t>Suggested Mini Lessons:</w:t>
            </w:r>
            <w:r w:rsidRPr="00E26F67">
              <w:rPr>
                <w:rStyle w:val="normaltextrun"/>
                <w:b/>
                <w:bCs/>
              </w:rPr>
              <w:t> </w:t>
            </w:r>
            <w:r w:rsidRPr="00E26F67">
              <w:rPr>
                <w:rStyle w:val="eop"/>
              </w:rPr>
              <w:t> </w:t>
            </w:r>
          </w:p>
          <w:p w:rsidRPr="00E26F67" w:rsidR="00E26F67" w:rsidP="00E26F67" w:rsidRDefault="00E26F67" w14:paraId="2FCB745D" w14:textId="77777777">
            <w:pPr>
              <w:pStyle w:val="paragraph"/>
              <w:spacing w:before="0" w:after="0"/>
              <w:ind w:right="120"/>
              <w:contextualSpacing/>
              <w:jc w:val="both"/>
              <w:textAlignment w:val="baseline"/>
            </w:pPr>
          </w:p>
          <w:p w:rsidRPr="00262623" w:rsidR="00262623" w:rsidP="00A73745" w:rsidRDefault="00262623" w14:paraId="0D94E9E3" w14:textId="77777777">
            <w:pPr>
              <w:pStyle w:val="paragraph"/>
              <w:numPr>
                <w:ilvl w:val="0"/>
                <w:numId w:val="13"/>
              </w:numPr>
              <w:spacing w:before="0" w:after="0"/>
              <w:ind w:right="120"/>
              <w:jc w:val="both"/>
            </w:pPr>
            <w:r w:rsidRPr="00262623">
              <w:rPr>
                <w:b/>
                <w:bCs/>
              </w:rPr>
              <w:t xml:space="preserve">Writers </w:t>
            </w:r>
            <w:r>
              <w:rPr>
                <w:b/>
                <w:bCs/>
              </w:rPr>
              <w:t>think of meaningful story ideas by thinking about people and places that matter to them</w:t>
            </w:r>
            <w:r w:rsidRPr="00262623">
              <w:rPr>
                <w:b/>
                <w:bCs/>
              </w:rPr>
              <w:t xml:space="preserve">. </w:t>
            </w:r>
            <w:r w:rsidRPr="00262623">
              <w:rPr>
                <w:color w:val="000000"/>
              </w:rPr>
              <w:t>(</w:t>
            </w:r>
            <w:r w:rsidRPr="00262623">
              <w:rPr>
                <w:color w:val="000000"/>
                <w:u w:val="single"/>
              </w:rPr>
              <w:t>Crafting True Stories</w:t>
            </w:r>
            <w:r w:rsidRPr="00262623">
              <w:rPr>
                <w:color w:val="000000"/>
              </w:rPr>
              <w:t>, p. 2</w:t>
            </w:r>
            <w:r>
              <w:rPr>
                <w:color w:val="000000"/>
              </w:rPr>
              <w:t>2)</w:t>
            </w:r>
          </w:p>
          <w:p w:rsidRPr="00262623" w:rsidR="5C517C79" w:rsidP="00A73745" w:rsidRDefault="00262623" w14:paraId="366CE599" w14:textId="13ACDA1A">
            <w:pPr>
              <w:pStyle w:val="paragraph"/>
              <w:numPr>
                <w:ilvl w:val="1"/>
                <w:numId w:val="13"/>
              </w:numPr>
              <w:spacing w:before="0" w:after="0"/>
              <w:ind w:right="120"/>
              <w:jc w:val="both"/>
            </w:pPr>
            <w:r>
              <w:rPr>
                <w:color w:val="000000"/>
              </w:rPr>
              <w:t>Demonstrate how writers reread their writer’s notebook, looking for meaningful story ideas</w:t>
            </w:r>
            <w:r w:rsidR="00D76FF8">
              <w:rPr>
                <w:color w:val="000000"/>
              </w:rPr>
              <w:t>.</w:t>
            </w:r>
          </w:p>
          <w:p w:rsidRPr="00262623" w:rsidR="00D76FF8" w:rsidP="00A73745" w:rsidRDefault="00D76FF8" w14:paraId="25616FE5" w14:textId="6F7ADF8A">
            <w:pPr>
              <w:pStyle w:val="paragraph"/>
              <w:numPr>
                <w:ilvl w:val="0"/>
                <w:numId w:val="13"/>
              </w:numPr>
              <w:spacing w:before="0" w:after="0"/>
              <w:ind w:right="120"/>
              <w:jc w:val="both"/>
            </w:pPr>
            <w:r w:rsidRPr="00262623">
              <w:rPr>
                <w:b/>
                <w:bCs/>
              </w:rPr>
              <w:t xml:space="preserve">Writers </w:t>
            </w:r>
            <w:r>
              <w:rPr>
                <w:b/>
                <w:bCs/>
              </w:rPr>
              <w:t>use a storyteller’s voice.</w:t>
            </w:r>
            <w:r w:rsidRPr="00262623">
              <w:rPr>
                <w:b/>
                <w:bCs/>
              </w:rPr>
              <w:t xml:space="preserve"> </w:t>
            </w:r>
            <w:r w:rsidRPr="00262623">
              <w:rPr>
                <w:color w:val="000000"/>
              </w:rPr>
              <w:t>(</w:t>
            </w:r>
            <w:r w:rsidRPr="00262623">
              <w:rPr>
                <w:color w:val="000000"/>
                <w:u w:val="single"/>
              </w:rPr>
              <w:t>Crafting True Stories</w:t>
            </w:r>
            <w:r w:rsidRPr="00262623">
              <w:rPr>
                <w:color w:val="000000"/>
              </w:rPr>
              <w:t xml:space="preserve">, p. </w:t>
            </w:r>
            <w:r>
              <w:rPr>
                <w:color w:val="000000"/>
              </w:rPr>
              <w:t>34)</w:t>
            </w:r>
          </w:p>
          <w:p w:rsidR="00D76FF8" w:rsidP="00A73745" w:rsidRDefault="00D76FF8" w14:paraId="5BD1A335" w14:textId="77777777">
            <w:pPr>
              <w:pStyle w:val="paragraph"/>
              <w:numPr>
                <w:ilvl w:val="1"/>
                <w:numId w:val="13"/>
              </w:numPr>
              <w:spacing w:before="0" w:after="0"/>
              <w:ind w:right="120"/>
              <w:jc w:val="both"/>
            </w:pPr>
            <w:r>
              <w:t>Model how writers write their stories in first person, using past tense verbs to tell stories.</w:t>
            </w:r>
          </w:p>
          <w:p w:rsidRPr="00262623" w:rsidR="00D76FF8" w:rsidP="00A73745" w:rsidRDefault="00D76FF8" w14:paraId="5C8D0E9C" w14:textId="5F85064F">
            <w:pPr>
              <w:pStyle w:val="paragraph"/>
              <w:numPr>
                <w:ilvl w:val="0"/>
                <w:numId w:val="13"/>
              </w:numPr>
              <w:spacing w:before="0" w:after="0"/>
              <w:ind w:right="120"/>
              <w:jc w:val="both"/>
            </w:pPr>
            <w:r w:rsidRPr="00262623">
              <w:rPr>
                <w:b/>
                <w:bCs/>
              </w:rPr>
              <w:t xml:space="preserve">Writers </w:t>
            </w:r>
            <w:r>
              <w:rPr>
                <w:b/>
                <w:bCs/>
              </w:rPr>
              <w:t>show not tell when writing stories.</w:t>
            </w:r>
            <w:r w:rsidRPr="00262623">
              <w:rPr>
                <w:b/>
                <w:bCs/>
              </w:rPr>
              <w:t xml:space="preserve"> </w:t>
            </w:r>
            <w:r w:rsidRPr="00262623">
              <w:rPr>
                <w:color w:val="000000"/>
              </w:rPr>
              <w:t>(</w:t>
            </w:r>
            <w:r w:rsidRPr="00262623">
              <w:rPr>
                <w:color w:val="000000"/>
                <w:u w:val="single"/>
              </w:rPr>
              <w:t>Crafting True Stories</w:t>
            </w:r>
            <w:r w:rsidRPr="00262623">
              <w:rPr>
                <w:color w:val="000000"/>
              </w:rPr>
              <w:t xml:space="preserve">, p. </w:t>
            </w:r>
            <w:r>
              <w:rPr>
                <w:color w:val="000000"/>
              </w:rPr>
              <w:t>40)</w:t>
            </w:r>
          </w:p>
          <w:p w:rsidR="00D76FF8" w:rsidP="00A73745" w:rsidRDefault="00D76FF8" w14:paraId="6CADDF76" w14:textId="187F96B5">
            <w:pPr>
              <w:pStyle w:val="paragraph"/>
              <w:numPr>
                <w:ilvl w:val="1"/>
                <w:numId w:val="13"/>
              </w:numPr>
              <w:spacing w:before="0" w:after="0"/>
              <w:ind w:right="120"/>
              <w:jc w:val="both"/>
            </w:pPr>
            <w:r>
              <w:lastRenderedPageBreak/>
              <w:t>Demonstrate how writers describe actions, use dialogue, and describes with feelings and images.</w:t>
            </w:r>
          </w:p>
          <w:p w:rsidRPr="00262623" w:rsidR="00D76FF8" w:rsidP="00A73745" w:rsidRDefault="00D76FF8" w14:paraId="3A5CAF83" w14:textId="536F121B">
            <w:pPr>
              <w:pStyle w:val="paragraph"/>
              <w:numPr>
                <w:ilvl w:val="0"/>
                <w:numId w:val="13"/>
              </w:numPr>
              <w:spacing w:before="0" w:after="0"/>
              <w:ind w:right="120"/>
              <w:jc w:val="both"/>
            </w:pPr>
            <w:r w:rsidRPr="00262623">
              <w:rPr>
                <w:b/>
                <w:bCs/>
              </w:rPr>
              <w:t xml:space="preserve">Writers </w:t>
            </w:r>
            <w:r>
              <w:rPr>
                <w:b/>
                <w:bCs/>
              </w:rPr>
              <w:t>reread their notebooks to find a meaningful story idea to focus on.</w:t>
            </w:r>
            <w:r w:rsidRPr="00262623">
              <w:rPr>
                <w:b/>
                <w:bCs/>
              </w:rPr>
              <w:t xml:space="preserve"> </w:t>
            </w:r>
          </w:p>
          <w:p w:rsidR="00D76FF8" w:rsidP="00A73745" w:rsidRDefault="00D76FF8" w14:paraId="10C5FBB3" w14:textId="6A5F7ACD">
            <w:pPr>
              <w:pStyle w:val="paragraph"/>
              <w:numPr>
                <w:ilvl w:val="1"/>
                <w:numId w:val="13"/>
              </w:numPr>
              <w:spacing w:before="0" w:after="0"/>
              <w:ind w:right="120"/>
              <w:jc w:val="both"/>
            </w:pPr>
            <w:r>
              <w:t>Model how writers find their focus, or seed idea, by choosing one that is meaningful.</w:t>
            </w:r>
          </w:p>
          <w:p w:rsidRPr="00262623" w:rsidR="00D76FF8" w:rsidP="00A73745" w:rsidRDefault="00D76FF8" w14:paraId="7F53012A" w14:textId="7592D1CA">
            <w:pPr>
              <w:pStyle w:val="paragraph"/>
              <w:numPr>
                <w:ilvl w:val="0"/>
                <w:numId w:val="13"/>
              </w:numPr>
              <w:spacing w:before="0" w:after="0"/>
              <w:ind w:right="120"/>
              <w:jc w:val="both"/>
            </w:pPr>
            <w:r w:rsidRPr="00262623">
              <w:rPr>
                <w:b/>
                <w:bCs/>
              </w:rPr>
              <w:t xml:space="preserve">Writers </w:t>
            </w:r>
            <w:r>
              <w:rPr>
                <w:b/>
                <w:bCs/>
              </w:rPr>
              <w:t>plan their stories across pages in a booklet.</w:t>
            </w:r>
            <w:r w:rsidRPr="00262623">
              <w:rPr>
                <w:b/>
                <w:bCs/>
              </w:rPr>
              <w:t xml:space="preserve"> </w:t>
            </w:r>
            <w:r w:rsidRPr="00262623">
              <w:rPr>
                <w:color w:val="000000"/>
              </w:rPr>
              <w:t>(</w:t>
            </w:r>
            <w:r w:rsidRPr="00262623">
              <w:rPr>
                <w:color w:val="000000"/>
                <w:u w:val="single"/>
              </w:rPr>
              <w:t>Crafting True Stories</w:t>
            </w:r>
            <w:r w:rsidRPr="00262623">
              <w:rPr>
                <w:color w:val="000000"/>
              </w:rPr>
              <w:t xml:space="preserve">, p. </w:t>
            </w:r>
            <w:r>
              <w:rPr>
                <w:color w:val="000000"/>
              </w:rPr>
              <w:t>64)</w:t>
            </w:r>
          </w:p>
          <w:p w:rsidR="00D76FF8" w:rsidP="00A73745" w:rsidRDefault="00D76FF8" w14:paraId="2E609654" w14:textId="40A81482">
            <w:pPr>
              <w:pStyle w:val="paragraph"/>
              <w:numPr>
                <w:ilvl w:val="1"/>
                <w:numId w:val="13"/>
              </w:numPr>
              <w:spacing w:before="0" w:after="0"/>
              <w:ind w:right="120"/>
              <w:jc w:val="both"/>
            </w:pPr>
            <w:r>
              <w:t>Demonstrate how writers plan their story across pages in a booklet with a beginning, middle, and end.</w:t>
            </w:r>
          </w:p>
          <w:p w:rsidRPr="00262623" w:rsidR="00D76FF8" w:rsidP="00A73745" w:rsidRDefault="00D76FF8" w14:paraId="0A22079A" w14:textId="50A44D40">
            <w:pPr>
              <w:pStyle w:val="paragraph"/>
              <w:numPr>
                <w:ilvl w:val="0"/>
                <w:numId w:val="13"/>
              </w:numPr>
              <w:spacing w:before="0" w:after="0"/>
              <w:ind w:right="120"/>
              <w:jc w:val="both"/>
            </w:pPr>
            <w:r w:rsidRPr="00262623">
              <w:rPr>
                <w:b/>
                <w:bCs/>
              </w:rPr>
              <w:t>Writers</w:t>
            </w:r>
            <w:r>
              <w:rPr>
                <w:b/>
                <w:bCs/>
              </w:rPr>
              <w:t xml:space="preserve"> think about meaningful leads.</w:t>
            </w:r>
            <w:r w:rsidRPr="00262623">
              <w:rPr>
                <w:b/>
                <w:bCs/>
              </w:rPr>
              <w:t xml:space="preserve"> </w:t>
            </w:r>
            <w:r w:rsidRPr="00262623">
              <w:rPr>
                <w:color w:val="000000"/>
              </w:rPr>
              <w:t>(</w:t>
            </w:r>
            <w:r w:rsidRPr="00262623">
              <w:rPr>
                <w:color w:val="000000"/>
                <w:u w:val="single"/>
              </w:rPr>
              <w:t>Crafting True Stories</w:t>
            </w:r>
            <w:r w:rsidRPr="00262623">
              <w:rPr>
                <w:color w:val="000000"/>
              </w:rPr>
              <w:t xml:space="preserve">, p. </w:t>
            </w:r>
            <w:r>
              <w:rPr>
                <w:color w:val="000000"/>
              </w:rPr>
              <w:t>72)</w:t>
            </w:r>
          </w:p>
          <w:p w:rsidR="00D76FF8" w:rsidP="00A73745" w:rsidRDefault="00D76FF8" w14:paraId="1BF5EFC7" w14:textId="3909C65D">
            <w:pPr>
              <w:pStyle w:val="paragraph"/>
              <w:numPr>
                <w:ilvl w:val="1"/>
                <w:numId w:val="13"/>
              </w:numPr>
              <w:spacing w:before="0" w:after="0"/>
              <w:ind w:right="120"/>
              <w:jc w:val="both"/>
            </w:pPr>
            <w:r>
              <w:t>Model how writers try out different leads, finding the one that works the best.</w:t>
            </w:r>
          </w:p>
          <w:p w:rsidRPr="00262623" w:rsidR="00D76FF8" w:rsidP="00A73745" w:rsidRDefault="00D76FF8" w14:paraId="28427EC8" w14:textId="6DCE3EDC">
            <w:pPr>
              <w:pStyle w:val="paragraph"/>
              <w:numPr>
                <w:ilvl w:val="0"/>
                <w:numId w:val="13"/>
              </w:numPr>
              <w:spacing w:before="0" w:after="0"/>
              <w:ind w:right="120"/>
              <w:jc w:val="both"/>
            </w:pPr>
            <w:r w:rsidRPr="00262623">
              <w:rPr>
                <w:b/>
                <w:bCs/>
              </w:rPr>
              <w:t xml:space="preserve">Writers </w:t>
            </w:r>
            <w:r>
              <w:rPr>
                <w:b/>
                <w:bCs/>
              </w:rPr>
              <w:t>develop the heart of the story.</w:t>
            </w:r>
            <w:r w:rsidRPr="00262623">
              <w:rPr>
                <w:b/>
                <w:bCs/>
              </w:rPr>
              <w:t xml:space="preserve"> </w:t>
            </w:r>
            <w:r w:rsidRPr="00262623">
              <w:rPr>
                <w:color w:val="000000"/>
              </w:rPr>
              <w:t>(</w:t>
            </w:r>
            <w:r w:rsidRPr="00262623">
              <w:rPr>
                <w:color w:val="000000"/>
                <w:u w:val="single"/>
              </w:rPr>
              <w:t>Crafting True Stories</w:t>
            </w:r>
            <w:r w:rsidRPr="00262623">
              <w:rPr>
                <w:color w:val="000000"/>
              </w:rPr>
              <w:t xml:space="preserve">, p. </w:t>
            </w:r>
            <w:r>
              <w:rPr>
                <w:color w:val="000000"/>
              </w:rPr>
              <w:t>91)</w:t>
            </w:r>
          </w:p>
          <w:p w:rsidR="00D76FF8" w:rsidP="00A73745" w:rsidRDefault="00D76FF8" w14:paraId="1A067EB9" w14:textId="5BF6ABC8">
            <w:pPr>
              <w:pStyle w:val="paragraph"/>
              <w:numPr>
                <w:ilvl w:val="1"/>
                <w:numId w:val="13"/>
              </w:numPr>
              <w:spacing w:before="0" w:after="0"/>
              <w:ind w:right="120"/>
              <w:jc w:val="both"/>
            </w:pPr>
            <w:r>
              <w:t>Demonstrate how writers find the most important or meaningful part of their story and develop it.</w:t>
            </w:r>
          </w:p>
          <w:p w:rsidRPr="00262623" w:rsidR="00D76FF8" w:rsidP="00A73745" w:rsidRDefault="00D76FF8" w14:paraId="3B130351" w14:textId="66E72059">
            <w:pPr>
              <w:pStyle w:val="paragraph"/>
              <w:numPr>
                <w:ilvl w:val="0"/>
                <w:numId w:val="13"/>
              </w:numPr>
              <w:spacing w:before="0" w:after="0"/>
              <w:ind w:right="120"/>
              <w:jc w:val="both"/>
            </w:pPr>
            <w:r w:rsidRPr="00262623">
              <w:rPr>
                <w:b/>
                <w:bCs/>
              </w:rPr>
              <w:t xml:space="preserve">Writers </w:t>
            </w:r>
            <w:r w:rsidR="00F91F2F">
              <w:rPr>
                <w:b/>
                <w:bCs/>
              </w:rPr>
              <w:t>tell the internal and external story</w:t>
            </w:r>
            <w:r>
              <w:rPr>
                <w:b/>
                <w:bCs/>
              </w:rPr>
              <w:t>.</w:t>
            </w:r>
            <w:r w:rsidRPr="00262623">
              <w:rPr>
                <w:b/>
                <w:bCs/>
              </w:rPr>
              <w:t xml:space="preserve"> </w:t>
            </w:r>
            <w:r w:rsidRPr="00262623">
              <w:rPr>
                <w:color w:val="000000"/>
              </w:rPr>
              <w:t>(</w:t>
            </w:r>
            <w:r w:rsidRPr="00262623">
              <w:rPr>
                <w:color w:val="000000"/>
                <w:u w:val="single"/>
              </w:rPr>
              <w:t>Crafting True Stories</w:t>
            </w:r>
            <w:r w:rsidRPr="00262623">
              <w:rPr>
                <w:color w:val="000000"/>
              </w:rPr>
              <w:t xml:space="preserve">, p. </w:t>
            </w:r>
            <w:r w:rsidR="00F91F2F">
              <w:rPr>
                <w:color w:val="000000"/>
              </w:rPr>
              <w:t>100</w:t>
            </w:r>
            <w:r>
              <w:rPr>
                <w:color w:val="000000"/>
              </w:rPr>
              <w:t>)</w:t>
            </w:r>
          </w:p>
          <w:p w:rsidR="00D76FF8" w:rsidP="00A73745" w:rsidRDefault="00F91F2F" w14:paraId="637317A2" w14:textId="34C0AC24">
            <w:pPr>
              <w:pStyle w:val="paragraph"/>
              <w:numPr>
                <w:ilvl w:val="1"/>
                <w:numId w:val="13"/>
              </w:numPr>
              <w:spacing w:before="0" w:after="0"/>
              <w:ind w:right="120"/>
              <w:jc w:val="both"/>
            </w:pPr>
            <w:r>
              <w:t>Model how writer add feelings to bring out the internal story</w:t>
            </w:r>
            <w:r w:rsidR="00D76FF8">
              <w:t>.</w:t>
            </w:r>
          </w:p>
          <w:p w:rsidRPr="00262623" w:rsidR="00F91F2F" w:rsidP="00A73745" w:rsidRDefault="00F91F2F" w14:paraId="205F480D" w14:textId="064F6F3F">
            <w:pPr>
              <w:pStyle w:val="paragraph"/>
              <w:numPr>
                <w:ilvl w:val="0"/>
                <w:numId w:val="13"/>
              </w:numPr>
              <w:spacing w:before="0" w:after="0"/>
              <w:ind w:right="120"/>
              <w:jc w:val="both"/>
            </w:pPr>
            <w:r w:rsidRPr="00262623">
              <w:rPr>
                <w:b/>
                <w:bCs/>
              </w:rPr>
              <w:t xml:space="preserve">Writers </w:t>
            </w:r>
            <w:r>
              <w:rPr>
                <w:b/>
                <w:bCs/>
              </w:rPr>
              <w:t xml:space="preserve">use paragraphs to support sequencing, dialogue, and elaboration. </w:t>
            </w:r>
            <w:r w:rsidRPr="00262623">
              <w:rPr>
                <w:b/>
                <w:bCs/>
              </w:rPr>
              <w:t xml:space="preserve"> </w:t>
            </w:r>
            <w:r w:rsidRPr="00262623">
              <w:rPr>
                <w:color w:val="000000"/>
              </w:rPr>
              <w:t>(</w:t>
            </w:r>
            <w:r w:rsidRPr="00262623">
              <w:rPr>
                <w:color w:val="000000"/>
                <w:u w:val="single"/>
              </w:rPr>
              <w:t>Crafting True Stories</w:t>
            </w:r>
            <w:r w:rsidRPr="00262623">
              <w:rPr>
                <w:color w:val="000000"/>
              </w:rPr>
              <w:t xml:space="preserve">, p. </w:t>
            </w:r>
            <w:r>
              <w:rPr>
                <w:color w:val="000000"/>
              </w:rPr>
              <w:t>102)</w:t>
            </w:r>
          </w:p>
          <w:p w:rsidR="00F91F2F" w:rsidP="00A73745" w:rsidRDefault="00F91F2F" w14:paraId="025BDC70" w14:textId="306B6E86">
            <w:pPr>
              <w:pStyle w:val="paragraph"/>
              <w:numPr>
                <w:ilvl w:val="1"/>
                <w:numId w:val="13"/>
              </w:numPr>
              <w:spacing w:before="0" w:after="0"/>
              <w:ind w:right="120"/>
              <w:jc w:val="both"/>
            </w:pPr>
            <w:r>
              <w:t>Explain when to start a new paragraph in a story.</w:t>
            </w:r>
          </w:p>
          <w:p w:rsidRPr="00262623" w:rsidR="00F91F2F" w:rsidP="00A73745" w:rsidRDefault="00F91F2F" w14:paraId="3C431ECC" w14:textId="6EC3CD98">
            <w:pPr>
              <w:pStyle w:val="paragraph"/>
              <w:numPr>
                <w:ilvl w:val="0"/>
                <w:numId w:val="13"/>
              </w:numPr>
              <w:spacing w:before="0" w:after="0"/>
              <w:ind w:right="120"/>
              <w:jc w:val="both"/>
            </w:pPr>
            <w:r w:rsidRPr="00262623">
              <w:rPr>
                <w:b/>
                <w:bCs/>
              </w:rPr>
              <w:t xml:space="preserve">Writers </w:t>
            </w:r>
            <w:r>
              <w:rPr>
                <w:b/>
                <w:bCs/>
              </w:rPr>
              <w:t>use mentor texts to think about qualities of good writing.</w:t>
            </w:r>
            <w:r w:rsidRPr="00262623">
              <w:rPr>
                <w:b/>
                <w:bCs/>
              </w:rPr>
              <w:t xml:space="preserve"> </w:t>
            </w:r>
            <w:r w:rsidRPr="00262623">
              <w:rPr>
                <w:color w:val="000000"/>
              </w:rPr>
              <w:t>(</w:t>
            </w:r>
            <w:r w:rsidRPr="00262623">
              <w:rPr>
                <w:color w:val="000000"/>
                <w:u w:val="single"/>
              </w:rPr>
              <w:t>Crafting True Stories</w:t>
            </w:r>
            <w:r w:rsidRPr="00262623">
              <w:rPr>
                <w:color w:val="000000"/>
              </w:rPr>
              <w:t>, p.</w:t>
            </w:r>
            <w:r>
              <w:rPr>
                <w:color w:val="000000"/>
              </w:rPr>
              <w:t>119)</w:t>
            </w:r>
          </w:p>
          <w:p w:rsidR="00F91F2F" w:rsidP="00A73745" w:rsidRDefault="00F91F2F" w14:paraId="7601407D" w14:textId="21B70241">
            <w:pPr>
              <w:pStyle w:val="paragraph"/>
              <w:numPr>
                <w:ilvl w:val="1"/>
                <w:numId w:val="13"/>
              </w:numPr>
              <w:spacing w:before="0" w:after="0"/>
              <w:ind w:right="120"/>
              <w:jc w:val="both"/>
            </w:pPr>
            <w:r>
              <w:t>Review the ways writers use a storytelling voice by thinking about qualities of good writing.</w:t>
            </w:r>
          </w:p>
          <w:p w:rsidRPr="00262623" w:rsidR="00F91F2F" w:rsidP="00A73745" w:rsidRDefault="00F91F2F" w14:paraId="5EF90B8C" w14:textId="2C62D741">
            <w:pPr>
              <w:pStyle w:val="paragraph"/>
              <w:numPr>
                <w:ilvl w:val="0"/>
                <w:numId w:val="13"/>
              </w:numPr>
              <w:spacing w:before="0" w:after="0"/>
              <w:ind w:right="120"/>
              <w:jc w:val="both"/>
            </w:pPr>
            <w:r w:rsidRPr="00262623">
              <w:rPr>
                <w:b/>
                <w:bCs/>
              </w:rPr>
              <w:t xml:space="preserve">Writers </w:t>
            </w:r>
            <w:r>
              <w:rPr>
                <w:b/>
                <w:bCs/>
              </w:rPr>
              <w:t>revise by balancing kinds of details.</w:t>
            </w:r>
            <w:r w:rsidRPr="00262623">
              <w:rPr>
                <w:b/>
                <w:bCs/>
              </w:rPr>
              <w:t xml:space="preserve"> </w:t>
            </w:r>
            <w:r w:rsidRPr="00262623">
              <w:rPr>
                <w:color w:val="000000"/>
              </w:rPr>
              <w:t>(</w:t>
            </w:r>
            <w:r w:rsidRPr="00262623">
              <w:rPr>
                <w:color w:val="000000"/>
                <w:u w:val="single"/>
              </w:rPr>
              <w:t>Crafting True Stories</w:t>
            </w:r>
            <w:r w:rsidRPr="00262623">
              <w:rPr>
                <w:color w:val="000000"/>
              </w:rPr>
              <w:t xml:space="preserve">, p. </w:t>
            </w:r>
            <w:r>
              <w:rPr>
                <w:color w:val="000000"/>
              </w:rPr>
              <w:t>133)</w:t>
            </w:r>
          </w:p>
          <w:p w:rsidR="00F91F2F" w:rsidP="00A73745" w:rsidRDefault="00F91F2F" w14:paraId="133CD008" w14:textId="4E229996">
            <w:pPr>
              <w:pStyle w:val="paragraph"/>
              <w:numPr>
                <w:ilvl w:val="1"/>
                <w:numId w:val="13"/>
              </w:numPr>
              <w:spacing w:before="0" w:after="0"/>
              <w:ind w:right="120"/>
              <w:jc w:val="both"/>
            </w:pPr>
            <w:r>
              <w:t>Demonstrate how to revise by making sure there is a balance between action, dialogue, and thinking.</w:t>
            </w:r>
          </w:p>
          <w:p w:rsidRPr="00262623" w:rsidR="00F91F2F" w:rsidP="00A73745" w:rsidRDefault="00F91F2F" w14:paraId="4201A27B" w14:textId="3786E536">
            <w:pPr>
              <w:pStyle w:val="paragraph"/>
              <w:numPr>
                <w:ilvl w:val="0"/>
                <w:numId w:val="13"/>
              </w:numPr>
              <w:spacing w:before="0" w:after="0"/>
              <w:ind w:right="120"/>
              <w:jc w:val="both"/>
            </w:pPr>
            <w:r w:rsidRPr="00262623">
              <w:rPr>
                <w:b/>
                <w:bCs/>
              </w:rPr>
              <w:t xml:space="preserve">Writers </w:t>
            </w:r>
            <w:r>
              <w:rPr>
                <w:b/>
                <w:bCs/>
              </w:rPr>
              <w:t>punctuate dialogue correctly.</w:t>
            </w:r>
            <w:r w:rsidRPr="00262623">
              <w:rPr>
                <w:b/>
                <w:bCs/>
              </w:rPr>
              <w:t xml:space="preserve"> </w:t>
            </w:r>
            <w:r w:rsidRPr="00262623">
              <w:rPr>
                <w:color w:val="000000"/>
              </w:rPr>
              <w:t>(</w:t>
            </w:r>
            <w:r w:rsidRPr="00262623">
              <w:rPr>
                <w:color w:val="000000"/>
                <w:u w:val="single"/>
              </w:rPr>
              <w:t>Crafting True Stories</w:t>
            </w:r>
            <w:r w:rsidRPr="00262623">
              <w:rPr>
                <w:color w:val="000000"/>
              </w:rPr>
              <w:t xml:space="preserve">, p. </w:t>
            </w:r>
            <w:r>
              <w:rPr>
                <w:color w:val="000000"/>
              </w:rPr>
              <w:t>138)</w:t>
            </w:r>
          </w:p>
          <w:p w:rsidR="00F91F2F" w:rsidP="00A73745" w:rsidRDefault="00F91F2F" w14:paraId="53C31B2E" w14:textId="2EE25E32">
            <w:pPr>
              <w:pStyle w:val="paragraph"/>
              <w:numPr>
                <w:ilvl w:val="1"/>
                <w:numId w:val="13"/>
              </w:numPr>
              <w:spacing w:before="0" w:after="0"/>
              <w:ind w:right="120"/>
              <w:jc w:val="both"/>
            </w:pPr>
            <w:r>
              <w:t>Model how to punctuate dialogue correctly with commas and quotation marks.</w:t>
            </w:r>
          </w:p>
          <w:p w:rsidRPr="00262623" w:rsidR="00F91F2F" w:rsidP="00A73745" w:rsidRDefault="00F91F2F" w14:paraId="77CEE232" w14:textId="10C48A01">
            <w:pPr>
              <w:pStyle w:val="paragraph"/>
              <w:numPr>
                <w:ilvl w:val="0"/>
                <w:numId w:val="13"/>
              </w:numPr>
              <w:spacing w:before="0" w:after="0"/>
              <w:ind w:right="120"/>
              <w:jc w:val="both"/>
            </w:pPr>
            <w:r w:rsidRPr="00262623">
              <w:rPr>
                <w:b/>
                <w:bCs/>
              </w:rPr>
              <w:t xml:space="preserve">Writers </w:t>
            </w:r>
            <w:r>
              <w:rPr>
                <w:b/>
                <w:bCs/>
              </w:rPr>
              <w:t>revise to have meaningful endings.</w:t>
            </w:r>
            <w:r w:rsidRPr="00262623">
              <w:rPr>
                <w:b/>
                <w:bCs/>
              </w:rPr>
              <w:t xml:space="preserve"> </w:t>
            </w:r>
            <w:r w:rsidRPr="00262623">
              <w:rPr>
                <w:color w:val="000000"/>
              </w:rPr>
              <w:t>(</w:t>
            </w:r>
            <w:r w:rsidRPr="00262623">
              <w:rPr>
                <w:color w:val="000000"/>
                <w:u w:val="single"/>
              </w:rPr>
              <w:t>Crafting True Stories</w:t>
            </w:r>
            <w:r w:rsidRPr="00262623">
              <w:rPr>
                <w:color w:val="000000"/>
              </w:rPr>
              <w:t xml:space="preserve">, p. </w:t>
            </w:r>
            <w:r>
              <w:rPr>
                <w:color w:val="000000"/>
              </w:rPr>
              <w:t>155)</w:t>
            </w:r>
          </w:p>
          <w:p w:rsidR="00F91F2F" w:rsidP="00A73745" w:rsidRDefault="00F91F2F" w14:paraId="56C87ED1" w14:textId="014CFD09">
            <w:pPr>
              <w:pStyle w:val="paragraph"/>
              <w:numPr>
                <w:ilvl w:val="1"/>
                <w:numId w:val="13"/>
              </w:numPr>
              <w:spacing w:before="0" w:after="0"/>
              <w:ind w:right="120"/>
              <w:jc w:val="both"/>
            </w:pPr>
            <w:r>
              <w:t>Model how writers look at meaningful endings.</w:t>
            </w:r>
          </w:p>
          <w:p w:rsidRPr="00262623" w:rsidR="00F91F2F" w:rsidP="00A73745" w:rsidRDefault="00F91F2F" w14:paraId="246150E6" w14:textId="1DFFE0D1">
            <w:pPr>
              <w:pStyle w:val="paragraph"/>
              <w:numPr>
                <w:ilvl w:val="0"/>
                <w:numId w:val="13"/>
              </w:numPr>
              <w:spacing w:before="0" w:after="0"/>
              <w:ind w:right="120"/>
              <w:jc w:val="both"/>
            </w:pPr>
            <w:r w:rsidRPr="00262623">
              <w:rPr>
                <w:b/>
                <w:bCs/>
              </w:rPr>
              <w:t xml:space="preserve">Writers </w:t>
            </w:r>
            <w:r>
              <w:rPr>
                <w:b/>
                <w:bCs/>
              </w:rPr>
              <w:t>edit independently with an editing checklist.</w:t>
            </w:r>
            <w:r w:rsidRPr="00262623">
              <w:rPr>
                <w:b/>
                <w:bCs/>
              </w:rPr>
              <w:t xml:space="preserve"> </w:t>
            </w:r>
            <w:r w:rsidRPr="00262623">
              <w:rPr>
                <w:color w:val="000000"/>
              </w:rPr>
              <w:t>(</w:t>
            </w:r>
            <w:r w:rsidRPr="00262623">
              <w:rPr>
                <w:color w:val="000000"/>
                <w:u w:val="single"/>
              </w:rPr>
              <w:t>Crafting True Stories</w:t>
            </w:r>
            <w:r w:rsidRPr="00262623">
              <w:rPr>
                <w:color w:val="000000"/>
              </w:rPr>
              <w:t xml:space="preserve">, p. </w:t>
            </w:r>
            <w:r>
              <w:rPr>
                <w:color w:val="000000"/>
              </w:rPr>
              <w:t>161)</w:t>
            </w:r>
          </w:p>
          <w:p w:rsidR="00F91F2F" w:rsidP="00A73745" w:rsidRDefault="00F91F2F" w14:paraId="0193F66C" w14:textId="21F7323E">
            <w:pPr>
              <w:pStyle w:val="paragraph"/>
              <w:numPr>
                <w:ilvl w:val="1"/>
                <w:numId w:val="13"/>
              </w:numPr>
              <w:spacing w:before="0" w:after="0"/>
              <w:ind w:right="120"/>
              <w:jc w:val="both"/>
            </w:pPr>
            <w:r>
              <w:t>Demonstrate how writers use and editing checklist with writing partners.</w:t>
            </w:r>
          </w:p>
          <w:p w:rsidRPr="00262623" w:rsidR="00F91F2F" w:rsidP="00A73745" w:rsidRDefault="00F91F2F" w14:paraId="308D24DA" w14:textId="731F00AB">
            <w:pPr>
              <w:pStyle w:val="paragraph"/>
              <w:numPr>
                <w:ilvl w:val="0"/>
                <w:numId w:val="13"/>
              </w:numPr>
              <w:spacing w:before="0" w:after="0"/>
              <w:ind w:right="120"/>
              <w:jc w:val="both"/>
            </w:pPr>
            <w:r w:rsidRPr="00262623">
              <w:rPr>
                <w:b/>
                <w:bCs/>
              </w:rPr>
              <w:t xml:space="preserve">Writers </w:t>
            </w:r>
            <w:r>
              <w:rPr>
                <w:b/>
                <w:bCs/>
              </w:rPr>
              <w:t>publish and celebrate.</w:t>
            </w:r>
            <w:r w:rsidRPr="00262623">
              <w:rPr>
                <w:b/>
                <w:bCs/>
              </w:rPr>
              <w:t xml:space="preserve"> </w:t>
            </w:r>
            <w:r w:rsidRPr="00262623">
              <w:rPr>
                <w:color w:val="000000"/>
              </w:rPr>
              <w:t>(</w:t>
            </w:r>
            <w:r w:rsidRPr="00262623">
              <w:rPr>
                <w:color w:val="000000"/>
                <w:u w:val="single"/>
              </w:rPr>
              <w:t>Crafting True Stories</w:t>
            </w:r>
            <w:r w:rsidRPr="00262623">
              <w:rPr>
                <w:color w:val="000000"/>
              </w:rPr>
              <w:t xml:space="preserve">, p. </w:t>
            </w:r>
            <w:r>
              <w:rPr>
                <w:color w:val="000000"/>
              </w:rPr>
              <w:t>169)</w:t>
            </w:r>
          </w:p>
          <w:p w:rsidRPr="002C23EA" w:rsidR="5C517C79" w:rsidP="002C23EA" w:rsidRDefault="00F91F2F" w14:paraId="7335A70E" w14:textId="095EC656">
            <w:pPr>
              <w:pStyle w:val="paragraph"/>
              <w:numPr>
                <w:ilvl w:val="1"/>
                <w:numId w:val="13"/>
              </w:numPr>
              <w:spacing w:before="0" w:after="0"/>
              <w:ind w:right="120"/>
              <w:jc w:val="both"/>
            </w:pPr>
            <w:r>
              <w:t xml:space="preserve">Model how </w:t>
            </w:r>
            <w:r w:rsidR="00906807">
              <w:t>writers publish and celebrate as a community.</w:t>
            </w:r>
          </w:p>
          <w:p w:rsidRPr="002C23EA" w:rsidR="0029530B" w:rsidP="0029530B" w:rsidRDefault="0029530B" w14:paraId="4DD5EB60" w14:textId="70605BCC">
            <w:pPr>
              <w:pStyle w:val="TableParagraph"/>
              <w:ind w:left="103" w:right="427"/>
              <w:rPr>
                <w:rFonts w:ascii="Times New Roman"/>
                <w:b/>
                <w:sz w:val="24"/>
                <w:szCs w:val="24"/>
              </w:rPr>
            </w:pPr>
            <w:r w:rsidRPr="002C23EA">
              <w:rPr>
                <w:rFonts w:ascii="Times New Roman"/>
                <w:b/>
                <w:sz w:val="24"/>
                <w:szCs w:val="24"/>
                <w:u w:val="thick"/>
              </w:rPr>
              <w:t>Strategies for Differentiated Instruction</w:t>
            </w:r>
            <w:r w:rsidRPr="002C23EA" w:rsidR="0066191C">
              <w:rPr>
                <w:rFonts w:ascii="Times New Roman"/>
                <w:b/>
                <w:sz w:val="24"/>
                <w:szCs w:val="24"/>
                <w:u w:val="thick"/>
              </w:rPr>
              <w:t>:</w:t>
            </w:r>
          </w:p>
          <w:p w:rsidRPr="00ED0DC3" w:rsidR="002C23EA" w:rsidP="002C23EA" w:rsidRDefault="002C23EA" w14:paraId="5D5D4897" w14:textId="5EB6AC95">
            <w:pPr>
              <w:pStyle w:val="paragraph"/>
              <w:spacing w:before="0" w:after="0"/>
              <w:ind w:right="120"/>
              <w:contextualSpacing/>
              <w:textAlignment w:val="baseline"/>
              <w:rPr>
                <w:b/>
                <w:bCs/>
              </w:rPr>
            </w:pPr>
            <w:r>
              <w:rPr>
                <w:b/>
                <w:bCs/>
              </w:rPr>
              <w:t>English Language Learner (ELL):</w:t>
            </w:r>
          </w:p>
          <w:p w:rsidRPr="00ED0DC3" w:rsidR="00ED0DC3" w:rsidP="00A73745" w:rsidRDefault="5C517C79" w14:paraId="2D3A1AD5" w14:textId="6D931241">
            <w:pPr>
              <w:pStyle w:val="paragraph"/>
              <w:numPr>
                <w:ilvl w:val="0"/>
                <w:numId w:val="13"/>
              </w:numPr>
              <w:spacing w:before="0" w:after="0"/>
              <w:ind w:right="120"/>
              <w:contextualSpacing/>
              <w:textAlignment w:val="baseline"/>
              <w:rPr>
                <w:b/>
                <w:bCs/>
              </w:rPr>
            </w:pPr>
            <w:r w:rsidRPr="5C517C79">
              <w:lastRenderedPageBreak/>
              <w:t>Provide visual aids that demonstrate rules and procedures of Writ</w:t>
            </w:r>
            <w:r w:rsidR="00635DDB">
              <w:t>ing</w:t>
            </w:r>
            <w:r w:rsidRPr="5C517C79">
              <w:t xml:space="preserve"> Workshop.</w:t>
            </w:r>
          </w:p>
          <w:p w:rsidRPr="00ED0DC3" w:rsidR="00ED0DC3" w:rsidP="00A73745" w:rsidRDefault="5C517C79" w14:paraId="2D94793A" w14:textId="3B281976">
            <w:pPr>
              <w:pStyle w:val="paragraph"/>
              <w:numPr>
                <w:ilvl w:val="0"/>
                <w:numId w:val="13"/>
              </w:numPr>
              <w:spacing w:before="0" w:after="0"/>
              <w:ind w:right="120"/>
              <w:contextualSpacing/>
              <w:textAlignment w:val="baseline"/>
              <w:rPr>
                <w:b/>
                <w:bCs/>
              </w:rPr>
            </w:pPr>
            <w:r w:rsidRPr="5C517C79">
              <w:t>Allow students to illustrate their writing prior to writing in text.</w:t>
            </w:r>
          </w:p>
          <w:p w:rsidRPr="00ED0DC3" w:rsidR="00ED0DC3" w:rsidP="00A73745" w:rsidRDefault="5C517C79" w14:paraId="571133B3" w14:textId="5B32ABFF">
            <w:pPr>
              <w:pStyle w:val="paragraph"/>
              <w:numPr>
                <w:ilvl w:val="0"/>
                <w:numId w:val="13"/>
              </w:numPr>
              <w:spacing w:before="0" w:after="0"/>
              <w:ind w:right="120"/>
              <w:contextualSpacing/>
              <w:textAlignment w:val="baseline"/>
              <w:rPr>
                <w:b/>
                <w:bCs/>
              </w:rPr>
            </w:pPr>
            <w:r w:rsidRPr="5C517C79">
              <w:t>Students will work alongside teacher to convert picture story to text.</w:t>
            </w:r>
          </w:p>
          <w:p w:rsidRPr="002C23EA" w:rsidR="00ED0DC3" w:rsidP="00A73745" w:rsidRDefault="5C517C79" w14:paraId="5828DCE9" w14:textId="73500EB0">
            <w:pPr>
              <w:pStyle w:val="paragraph"/>
              <w:numPr>
                <w:ilvl w:val="0"/>
                <w:numId w:val="13"/>
              </w:numPr>
              <w:spacing w:before="0" w:after="0"/>
              <w:ind w:right="120"/>
              <w:contextualSpacing/>
              <w:textAlignment w:val="baseline"/>
              <w:rPr>
                <w:b/>
                <w:bCs/>
              </w:rPr>
            </w:pPr>
            <w:r w:rsidRPr="5C517C79">
              <w:t>Provide picture cards for vocabulary words.</w:t>
            </w:r>
          </w:p>
          <w:p w:rsidRPr="006161ED" w:rsidR="002C23EA" w:rsidP="00A73745" w:rsidRDefault="002C23EA" w14:paraId="2107C744" w14:textId="67889BC6">
            <w:pPr>
              <w:pStyle w:val="paragraph"/>
              <w:numPr>
                <w:ilvl w:val="0"/>
                <w:numId w:val="13"/>
              </w:numPr>
              <w:spacing w:before="0" w:after="0"/>
              <w:ind w:right="120"/>
              <w:contextualSpacing/>
              <w:textAlignment w:val="baseline"/>
              <w:rPr>
                <w:b/>
                <w:bCs/>
              </w:rPr>
            </w:pPr>
            <w:r>
              <w:t>Students can use the personal narrative unit to share stories in their native language with their classmates.</w:t>
            </w:r>
          </w:p>
          <w:p w:rsidR="006161ED" w:rsidP="006161ED" w:rsidRDefault="006161ED" w14:paraId="7ECCDBCF" w14:textId="14198F16">
            <w:pPr>
              <w:pStyle w:val="paragraph"/>
              <w:spacing w:before="0" w:after="0"/>
              <w:ind w:right="120"/>
              <w:contextualSpacing/>
              <w:textAlignment w:val="baseline"/>
            </w:pPr>
          </w:p>
          <w:p w:rsidRPr="00985107" w:rsidR="006161ED" w:rsidP="006161ED" w:rsidRDefault="006161ED" w14:paraId="26CBBE82" w14:textId="77777777">
            <w:pPr>
              <w:pStyle w:val="paragraph"/>
              <w:tabs>
                <w:tab w:val="left" w:pos="705"/>
              </w:tabs>
              <w:spacing w:before="0" w:after="0"/>
              <w:ind w:right="120"/>
              <w:contextualSpacing/>
              <w:textAlignment w:val="baseline"/>
              <w:rPr>
                <w:b/>
                <w:bCs/>
                <w:u w:val="single"/>
              </w:rPr>
            </w:pPr>
            <w:r>
              <w:rPr>
                <w:b/>
                <w:bCs/>
                <w:u w:val="single"/>
              </w:rPr>
              <w:t>Special education</w:t>
            </w:r>
            <w:r w:rsidRPr="00985107">
              <w:rPr>
                <w:b/>
                <w:bCs/>
                <w:u w:val="single"/>
              </w:rPr>
              <w:t>:</w:t>
            </w:r>
          </w:p>
          <w:p w:rsidRPr="00985107" w:rsidR="006161ED" w:rsidP="006161ED" w:rsidRDefault="006161ED" w14:paraId="71585B36" w14:textId="77777777">
            <w:pPr>
              <w:pStyle w:val="paragraph"/>
              <w:tabs>
                <w:tab w:val="left" w:pos="705"/>
              </w:tabs>
              <w:spacing w:before="0" w:after="0"/>
              <w:ind w:right="120"/>
              <w:contextualSpacing/>
              <w:textAlignment w:val="baseline"/>
              <w:rPr>
                <w:b/>
                <w:bCs/>
                <w:highlight w:val="yellow"/>
                <w:u w:val="single"/>
              </w:rPr>
            </w:pPr>
          </w:p>
          <w:p w:rsidRPr="00985107" w:rsidR="006161ED" w:rsidP="006161ED" w:rsidRDefault="006161ED" w14:paraId="65B02C96" w14:textId="77777777">
            <w:pPr>
              <w:pStyle w:val="paragraph"/>
              <w:numPr>
                <w:ilvl w:val="0"/>
                <w:numId w:val="16"/>
              </w:numPr>
              <w:tabs>
                <w:tab w:val="left" w:pos="705"/>
              </w:tabs>
              <w:spacing w:before="0" w:after="0"/>
              <w:ind w:right="120"/>
              <w:contextualSpacing/>
              <w:textAlignment w:val="baseline"/>
              <w:rPr>
                <w:b/>
                <w:bCs/>
                <w:u w:val="single"/>
              </w:rPr>
            </w:pPr>
            <w:r w:rsidRPr="00985107">
              <w:rPr>
                <w:bCs/>
              </w:rPr>
              <w:t>Provide a personal dictionary in writing folders to help students with difficult words.</w:t>
            </w:r>
          </w:p>
          <w:p w:rsidRPr="00985107" w:rsidR="006161ED" w:rsidP="006161ED" w:rsidRDefault="006161ED" w14:paraId="32AB6E01" w14:textId="77777777">
            <w:pPr>
              <w:pStyle w:val="paragraph"/>
              <w:numPr>
                <w:ilvl w:val="0"/>
                <w:numId w:val="16"/>
              </w:numPr>
              <w:tabs>
                <w:tab w:val="left" w:pos="705"/>
              </w:tabs>
              <w:spacing w:before="0" w:after="0"/>
              <w:ind w:right="120"/>
              <w:contextualSpacing/>
              <w:textAlignment w:val="baseline"/>
              <w:rPr>
                <w:b/>
                <w:bCs/>
                <w:u w:val="single"/>
              </w:rPr>
            </w:pPr>
            <w:r w:rsidRPr="00985107">
              <w:rPr>
                <w:bCs/>
              </w:rPr>
              <w:t>Create class checklists to help with editing.</w:t>
            </w:r>
          </w:p>
          <w:p w:rsidRPr="009F6EB7" w:rsidR="006161ED" w:rsidP="006161ED" w:rsidRDefault="006161ED" w14:paraId="75A7EB56" w14:textId="77777777">
            <w:pPr>
              <w:pStyle w:val="paragraph"/>
              <w:numPr>
                <w:ilvl w:val="0"/>
                <w:numId w:val="16"/>
              </w:numPr>
              <w:tabs>
                <w:tab w:val="left" w:pos="705"/>
              </w:tabs>
              <w:spacing w:before="0" w:after="0"/>
              <w:ind w:right="120"/>
              <w:contextualSpacing/>
              <w:textAlignment w:val="baseline"/>
              <w:rPr>
                <w:b/>
                <w:bCs/>
                <w:u w:val="single"/>
              </w:rPr>
            </w:pPr>
            <w:r w:rsidRPr="00985107">
              <w:rPr>
                <w:bCs/>
              </w:rPr>
              <w:t>Differentiate paper choices with a bigger sketch box and less lines for writing.</w:t>
            </w:r>
          </w:p>
          <w:p w:rsidRPr="009F6EB7" w:rsidR="006161ED" w:rsidP="006161ED" w:rsidRDefault="006161ED" w14:paraId="45FC2D51" w14:textId="77777777">
            <w:pPr>
              <w:pStyle w:val="paragraph"/>
              <w:numPr>
                <w:ilvl w:val="0"/>
                <w:numId w:val="16"/>
              </w:numPr>
              <w:tabs>
                <w:tab w:val="left" w:pos="705"/>
              </w:tabs>
              <w:spacing w:before="0" w:after="0"/>
              <w:ind w:right="120"/>
              <w:contextualSpacing/>
              <w:textAlignment w:val="baseline"/>
              <w:rPr>
                <w:b/>
                <w:bCs/>
                <w:u w:val="single"/>
              </w:rPr>
            </w:pPr>
            <w:r>
              <w:t xml:space="preserve">Create a “map of my heart” to generate ideas that are special and relevant to the student (use pictures or words). </w:t>
            </w:r>
          </w:p>
          <w:p w:rsidRPr="00ED0DC3" w:rsidR="00ED0DC3" w:rsidP="5C517C79" w:rsidRDefault="00ED0DC3" w14:paraId="60BCBDE4" w14:textId="106C91DD">
            <w:pPr>
              <w:pStyle w:val="paragraph"/>
              <w:tabs>
                <w:tab w:val="left" w:pos="705"/>
              </w:tabs>
              <w:spacing w:before="0" w:after="0"/>
              <w:ind w:left="360" w:right="120"/>
              <w:contextualSpacing/>
              <w:textAlignment w:val="baseline"/>
              <w:rPr>
                <w:b/>
                <w:bCs/>
              </w:rPr>
            </w:pPr>
          </w:p>
          <w:p w:rsidR="00ED0DC3" w:rsidP="002C23EA" w:rsidRDefault="002C23EA" w14:paraId="4658361A" w14:textId="5BC99DBE">
            <w:pPr>
              <w:pStyle w:val="paragraph"/>
              <w:spacing w:before="0" w:after="0"/>
              <w:ind w:right="120"/>
              <w:contextualSpacing/>
              <w:textAlignment w:val="baseline"/>
              <w:rPr>
                <w:b/>
                <w:bCs/>
              </w:rPr>
            </w:pPr>
            <w:r>
              <w:rPr>
                <w:b/>
                <w:bCs/>
              </w:rPr>
              <w:t>At-risk:</w:t>
            </w:r>
          </w:p>
          <w:p w:rsidR="5C517C79" w:rsidP="00A73745" w:rsidRDefault="5C517C79" w14:paraId="18194587" w14:textId="04BA8CE4">
            <w:pPr>
              <w:pStyle w:val="paragraph"/>
              <w:numPr>
                <w:ilvl w:val="0"/>
                <w:numId w:val="13"/>
              </w:numPr>
              <w:spacing w:before="0" w:after="0"/>
              <w:ind w:right="120"/>
              <w:rPr>
                <w:b/>
                <w:bCs/>
              </w:rPr>
            </w:pPr>
            <w:r w:rsidRPr="5C517C79">
              <w:t>Provide visual aids that demonstrate rules and procedures of Writ</w:t>
            </w:r>
            <w:r w:rsidR="00635DDB">
              <w:t>ing</w:t>
            </w:r>
            <w:r w:rsidRPr="5C517C79">
              <w:t xml:space="preserve"> Workshop.</w:t>
            </w:r>
          </w:p>
          <w:p w:rsidR="5C517C79" w:rsidP="00A73745" w:rsidRDefault="5C517C79" w14:paraId="415A65A5" w14:textId="121DC128">
            <w:pPr>
              <w:numPr>
                <w:ilvl w:val="0"/>
                <w:numId w:val="13"/>
              </w:numPr>
              <w:spacing w:beforeAutospacing="1" w:afterAutospacing="1" w:line="240" w:lineRule="auto"/>
              <w:ind w:right="120"/>
              <w:rPr>
                <w:b/>
                <w:bCs/>
                <w:sz w:val="24"/>
                <w:szCs w:val="24"/>
              </w:rPr>
            </w:pPr>
            <w:r w:rsidRPr="5C517C79">
              <w:rPr>
                <w:rFonts w:ascii="Times New Roman" w:hAnsi="Times New Roman" w:eastAsia="Times New Roman" w:cs="Times New Roman"/>
                <w:sz w:val="24"/>
                <w:szCs w:val="24"/>
              </w:rPr>
              <w:t>Allow students to use a combination of text and pictures to tell their story.</w:t>
            </w:r>
          </w:p>
          <w:p w:rsidRPr="002C23EA" w:rsidR="002C23EA" w:rsidP="002C23EA" w:rsidRDefault="5C517C79" w14:paraId="4E0070B3" w14:textId="461504C0">
            <w:pPr>
              <w:numPr>
                <w:ilvl w:val="0"/>
                <w:numId w:val="13"/>
              </w:numPr>
              <w:spacing w:beforeAutospacing="1" w:afterAutospacing="1" w:line="240" w:lineRule="auto"/>
              <w:ind w:right="120"/>
              <w:rPr>
                <w:b/>
                <w:bCs/>
                <w:sz w:val="24"/>
                <w:szCs w:val="24"/>
              </w:rPr>
            </w:pPr>
            <w:r w:rsidRPr="5C517C79">
              <w:rPr>
                <w:rFonts w:ascii="Times New Roman" w:hAnsi="Times New Roman" w:eastAsia="Times New Roman" w:cs="Times New Roman"/>
                <w:sz w:val="24"/>
                <w:szCs w:val="24"/>
              </w:rPr>
              <w:t>Provide students with graphic organizers to organize their writing.</w:t>
            </w:r>
          </w:p>
          <w:p w:rsidRPr="002C23EA" w:rsidR="002C23EA" w:rsidP="002C23EA" w:rsidRDefault="002C23EA" w14:paraId="02E8D3D9" w14:textId="130726F1">
            <w:pPr>
              <w:numPr>
                <w:ilvl w:val="0"/>
                <w:numId w:val="13"/>
              </w:numPr>
              <w:spacing w:beforeAutospacing="1" w:afterAutospacing="1" w:line="240" w:lineRule="auto"/>
              <w:ind w:right="120"/>
              <w:rPr>
                <w:b/>
                <w:bCs/>
                <w:sz w:val="24"/>
                <w:szCs w:val="24"/>
              </w:rPr>
            </w:pPr>
            <w:r>
              <w:rPr>
                <w:rFonts w:ascii="Times New Roman" w:hAnsi="Times New Roman" w:eastAsia="Times New Roman" w:cs="Times New Roman"/>
                <w:sz w:val="24"/>
                <w:szCs w:val="24"/>
              </w:rPr>
              <w:t>Refer to their “map of my heart” to generate ideas if they are having difficulty.</w:t>
            </w:r>
          </w:p>
          <w:p w:rsidRPr="00ED0DC3" w:rsidR="00ED0DC3" w:rsidP="002C23EA" w:rsidRDefault="002C23EA" w14:paraId="412055A4" w14:textId="74A79DCA">
            <w:pPr>
              <w:pStyle w:val="paragraph"/>
              <w:spacing w:before="0" w:after="0"/>
              <w:ind w:right="120"/>
              <w:contextualSpacing/>
              <w:textAlignment w:val="baseline"/>
              <w:rPr>
                <w:b/>
                <w:bCs/>
              </w:rPr>
            </w:pPr>
            <w:r>
              <w:rPr>
                <w:b/>
                <w:bCs/>
              </w:rPr>
              <w:t>Gifted and Talented (G &amp; T):</w:t>
            </w:r>
          </w:p>
          <w:p w:rsidR="5C517C79" w:rsidP="00A73745" w:rsidRDefault="5C517C79" w14:paraId="43318244" w14:textId="724274E6">
            <w:pPr>
              <w:pStyle w:val="paragraph"/>
              <w:numPr>
                <w:ilvl w:val="0"/>
                <w:numId w:val="13"/>
              </w:numPr>
              <w:spacing w:before="0" w:after="0"/>
              <w:ind w:right="120"/>
              <w:rPr>
                <w:b/>
                <w:bCs/>
              </w:rPr>
            </w:pPr>
            <w:r w:rsidRPr="5C517C79">
              <w:t>Allow students to move to the next step of the writing process as they successfully complete the previous step.</w:t>
            </w:r>
          </w:p>
          <w:p w:rsidR="5C517C79" w:rsidP="00A73745" w:rsidRDefault="5C517C79" w14:paraId="3A5FC21C" w14:textId="04849916">
            <w:pPr>
              <w:numPr>
                <w:ilvl w:val="0"/>
                <w:numId w:val="13"/>
              </w:numPr>
              <w:spacing w:beforeAutospacing="1" w:afterAutospacing="1" w:line="240" w:lineRule="auto"/>
              <w:ind w:right="120"/>
              <w:rPr>
                <w:b/>
                <w:bCs/>
                <w:sz w:val="24"/>
                <w:szCs w:val="24"/>
              </w:rPr>
            </w:pPr>
            <w:r w:rsidRPr="5C517C79">
              <w:rPr>
                <w:rFonts w:ascii="Times New Roman" w:hAnsi="Times New Roman" w:eastAsia="Times New Roman" w:cs="Times New Roman"/>
                <w:sz w:val="24"/>
                <w:szCs w:val="24"/>
              </w:rPr>
              <w:t>Encourage students to reread and apply higher level vocabulary in their writing.</w:t>
            </w:r>
          </w:p>
          <w:p w:rsidRPr="006161ED" w:rsidR="00E452E3" w:rsidP="006161ED" w:rsidRDefault="5C517C79" w14:paraId="73857F57" w14:textId="261D480F">
            <w:pPr>
              <w:numPr>
                <w:ilvl w:val="0"/>
                <w:numId w:val="13"/>
              </w:numPr>
              <w:spacing w:beforeAutospacing="1" w:afterAutospacing="1" w:line="240" w:lineRule="auto"/>
              <w:ind w:right="120"/>
              <w:rPr>
                <w:b/>
                <w:bCs/>
                <w:sz w:val="24"/>
                <w:szCs w:val="24"/>
              </w:rPr>
            </w:pPr>
            <w:r w:rsidRPr="5C517C79">
              <w:rPr>
                <w:rFonts w:ascii="Times New Roman" w:hAnsi="Times New Roman" w:eastAsia="Times New Roman" w:cs="Times New Roman"/>
                <w:sz w:val="24"/>
                <w:szCs w:val="24"/>
              </w:rPr>
              <w:t>Support more complex stories by providing students with strategies to elaborate and grow their writing.</w:t>
            </w:r>
          </w:p>
        </w:tc>
      </w:tr>
      <w:tr w:rsidRPr="00E452E3" w:rsidR="004D35D7" w:rsidTr="7A65814F" w14:paraId="04B904E0" w14:textId="77777777">
        <w:trPr>
          <w:trHeight w:val="290"/>
        </w:trPr>
        <w:tc>
          <w:tcPr>
            <w:tcW w:w="14846" w:type="dxa"/>
            <w:gridSpan w:val="5"/>
            <w:tcBorders>
              <w:top w:val="outset" w:color="auto" w:sz="6" w:space="0"/>
              <w:left w:val="single" w:color="C9C9C9" w:sz="6" w:space="0"/>
              <w:bottom w:val="outset" w:color="auto" w:sz="6" w:space="0"/>
              <w:right w:val="single" w:color="C9C9C9" w:sz="6" w:space="0"/>
            </w:tcBorders>
            <w:shd w:val="clear" w:color="auto" w:fill="7030A0"/>
            <w:tcMar/>
          </w:tcPr>
          <w:p w:rsidRPr="00E452E3" w:rsidR="004D35D7" w:rsidP="004D35D7" w:rsidRDefault="004D35D7" w14:paraId="52D306CF" w14:textId="77777777">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sidRPr="00E452E3">
              <w:rPr>
                <w:rFonts w:ascii="Times New Roman" w:hAnsi="Times New Roman" w:eastAsia="Times New Roman" w:cs="Times New Roman"/>
                <w:b/>
                <w:bCs/>
                <w:color w:val="FFFFFF" w:themeColor="background1"/>
                <w:sz w:val="24"/>
                <w:szCs w:val="24"/>
              </w:rPr>
              <w:lastRenderedPageBreak/>
              <w:t>M</w:t>
            </w:r>
            <w:r>
              <w:rPr>
                <w:rFonts w:ascii="Times New Roman" w:hAnsi="Times New Roman" w:eastAsia="Times New Roman" w:cs="Times New Roman"/>
                <w:b/>
                <w:bCs/>
                <w:color w:val="FFFFFF" w:themeColor="background1"/>
                <w:sz w:val="24"/>
                <w:szCs w:val="24"/>
              </w:rPr>
              <w:t>aterials</w:t>
            </w:r>
          </w:p>
        </w:tc>
      </w:tr>
      <w:tr w:rsidRPr="00E452E3" w:rsidR="004D35D7" w:rsidTr="7A65814F" w14:paraId="1BF9FE46" w14:textId="77777777">
        <w:trPr>
          <w:trHeight w:val="840"/>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tcPr>
          <w:p w:rsidR="004D35D7" w:rsidP="004D35D7" w:rsidRDefault="5C517C79" w14:paraId="48FCB867" w14:textId="77777777">
            <w:pPr>
              <w:pStyle w:val="paragraph"/>
              <w:spacing w:before="0" w:after="0"/>
              <w:ind w:left="90" w:right="420"/>
              <w:textAlignment w:val="baseline"/>
              <w:rPr>
                <w:rFonts w:ascii="Arial" w:hAnsi="Arial" w:cs="Arial"/>
              </w:rPr>
            </w:pPr>
            <w:r w:rsidRPr="5C517C79">
              <w:rPr>
                <w:rStyle w:val="normaltextrun"/>
                <w:b/>
                <w:bCs/>
              </w:rPr>
              <w:t>Materials:</w:t>
            </w:r>
            <w:r w:rsidRPr="5C517C79">
              <w:rPr>
                <w:rStyle w:val="eop"/>
              </w:rPr>
              <w:t> </w:t>
            </w:r>
          </w:p>
          <w:p w:rsidR="00835284" w:rsidP="00A73745" w:rsidRDefault="00835284" w14:paraId="7F575F32" w14:textId="77777777">
            <w:pPr>
              <w:pStyle w:val="paragraph"/>
              <w:numPr>
                <w:ilvl w:val="0"/>
                <w:numId w:val="8"/>
              </w:numPr>
              <w:spacing w:before="0" w:after="0"/>
              <w:ind w:left="450" w:firstLine="0"/>
              <w:rPr>
                <w:rStyle w:val="eop"/>
              </w:rPr>
            </w:pPr>
            <w:r>
              <w:rPr>
                <w:rStyle w:val="eop"/>
                <w:u w:val="single"/>
              </w:rPr>
              <w:t xml:space="preserve">Crafting </w:t>
            </w:r>
            <w:r w:rsidRPr="00835284">
              <w:rPr>
                <w:rStyle w:val="eop"/>
                <w:u w:val="single"/>
              </w:rPr>
              <w:t>True Stories</w:t>
            </w:r>
            <w:r>
              <w:rPr>
                <w:rStyle w:val="eop"/>
              </w:rPr>
              <w:t xml:space="preserve"> by Lucy Calkins</w:t>
            </w:r>
          </w:p>
          <w:p w:rsidR="00835284" w:rsidP="00A73745" w:rsidRDefault="00835284" w14:paraId="592799B5" w14:textId="0E76D1B2">
            <w:pPr>
              <w:pStyle w:val="paragraph"/>
              <w:numPr>
                <w:ilvl w:val="0"/>
                <w:numId w:val="8"/>
              </w:numPr>
              <w:spacing w:before="0" w:after="0"/>
              <w:ind w:left="450" w:firstLine="0"/>
              <w:rPr>
                <w:rStyle w:val="eop"/>
              </w:rPr>
            </w:pPr>
            <w:r w:rsidRPr="00835284">
              <w:rPr>
                <w:rStyle w:val="eop"/>
              </w:rPr>
              <w:t>Writer’s notebook</w:t>
            </w:r>
          </w:p>
          <w:p w:rsidR="00835284" w:rsidP="00A73745" w:rsidRDefault="00835284" w14:paraId="7E7DC3C3" w14:textId="77777777">
            <w:pPr>
              <w:pStyle w:val="paragraph"/>
              <w:numPr>
                <w:ilvl w:val="0"/>
                <w:numId w:val="8"/>
              </w:numPr>
              <w:spacing w:before="0" w:after="0"/>
              <w:ind w:left="450" w:firstLine="0"/>
              <w:rPr>
                <w:rStyle w:val="eop"/>
              </w:rPr>
            </w:pPr>
            <w:r w:rsidRPr="00835284">
              <w:rPr>
                <w:rStyle w:val="eop"/>
              </w:rPr>
              <w:lastRenderedPageBreak/>
              <w:t xml:space="preserve">Editing checklist </w:t>
            </w:r>
          </w:p>
          <w:p w:rsidRPr="00835284" w:rsidR="004D35D7" w:rsidP="00A73745" w:rsidRDefault="5C517C79" w14:paraId="3581E276" w14:textId="1D87D186">
            <w:pPr>
              <w:pStyle w:val="paragraph"/>
              <w:numPr>
                <w:ilvl w:val="0"/>
                <w:numId w:val="8"/>
              </w:numPr>
              <w:spacing w:before="0" w:after="0"/>
              <w:ind w:left="450" w:firstLine="0"/>
            </w:pPr>
            <w:r w:rsidRPr="00835284">
              <w:rPr>
                <w:rStyle w:val="normaltextrun"/>
              </w:rPr>
              <w:t>Chart paper</w:t>
            </w:r>
            <w:r w:rsidRPr="00835284">
              <w:rPr>
                <w:rStyle w:val="eop"/>
              </w:rPr>
              <w:t> </w:t>
            </w:r>
          </w:p>
          <w:p w:rsidRPr="00835284" w:rsidR="004D35D7" w:rsidP="00A73745" w:rsidRDefault="5C517C79" w14:paraId="52D99D63" w14:textId="77777777">
            <w:pPr>
              <w:pStyle w:val="paragraph"/>
              <w:numPr>
                <w:ilvl w:val="0"/>
                <w:numId w:val="8"/>
              </w:numPr>
              <w:spacing w:before="0" w:after="0"/>
              <w:ind w:left="450" w:firstLine="0"/>
              <w:textAlignment w:val="baseline"/>
              <w:rPr>
                <w:rFonts w:ascii="Arial" w:hAnsi="Arial" w:cs="Arial"/>
              </w:rPr>
            </w:pPr>
            <w:r w:rsidRPr="00835284">
              <w:rPr>
                <w:rStyle w:val="normaltextrun"/>
              </w:rPr>
              <w:t>Markers</w:t>
            </w:r>
            <w:r w:rsidRPr="00835284">
              <w:rPr>
                <w:rStyle w:val="eop"/>
              </w:rPr>
              <w:t> </w:t>
            </w:r>
          </w:p>
          <w:p w:rsidRPr="00835284" w:rsidR="004D35D7" w:rsidP="00A73745" w:rsidRDefault="5C517C79" w14:paraId="0177B49D" w14:textId="46B516AB">
            <w:pPr>
              <w:pStyle w:val="paragraph"/>
              <w:numPr>
                <w:ilvl w:val="0"/>
                <w:numId w:val="8"/>
              </w:numPr>
              <w:spacing w:before="0" w:after="0"/>
              <w:ind w:left="450" w:firstLine="0"/>
              <w:textAlignment w:val="baseline"/>
              <w:rPr>
                <w:rFonts w:ascii="Arial" w:hAnsi="Arial" w:cs="Arial"/>
              </w:rPr>
            </w:pPr>
            <w:r w:rsidRPr="00835284">
              <w:rPr>
                <w:rStyle w:val="normaltextrun"/>
              </w:rPr>
              <w:t>Anchor chart</w:t>
            </w:r>
            <w:r w:rsidR="00835284">
              <w:rPr>
                <w:rStyle w:val="normaltextrun"/>
              </w:rPr>
              <w:t>s</w:t>
            </w:r>
          </w:p>
          <w:p w:rsidRPr="00835284" w:rsidR="004D35D7" w:rsidP="00A73745" w:rsidRDefault="5C517C79" w14:paraId="288F92BE" w14:textId="77777777">
            <w:pPr>
              <w:pStyle w:val="paragraph"/>
              <w:numPr>
                <w:ilvl w:val="0"/>
                <w:numId w:val="8"/>
              </w:numPr>
              <w:spacing w:before="0" w:after="0"/>
              <w:ind w:left="450" w:firstLine="0"/>
              <w:textAlignment w:val="baseline"/>
            </w:pPr>
            <w:r w:rsidRPr="00835284">
              <w:rPr>
                <w:rStyle w:val="normaltextrun"/>
              </w:rPr>
              <w:t>Smart Board activities</w:t>
            </w:r>
            <w:r w:rsidRPr="00835284">
              <w:rPr>
                <w:rStyle w:val="eop"/>
              </w:rPr>
              <w:t> </w:t>
            </w:r>
          </w:p>
          <w:p w:rsidR="004D35D7" w:rsidP="004D35D7" w:rsidRDefault="004D35D7" w14:paraId="20A3FA3B" w14:textId="77777777">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sidRPr="00CA7D31">
              <w:rPr>
                <w:rStyle w:val="normaltextrun"/>
                <w:b/>
                <w:color w:val="000000"/>
              </w:rPr>
              <w:t>Suggested</w:t>
            </w:r>
            <w:r>
              <w:rPr>
                <w:rStyle w:val="normaltextrun"/>
                <w:color w:val="000000"/>
              </w:rPr>
              <w:t xml:space="preserve"> </w:t>
            </w:r>
            <w:r>
              <w:rPr>
                <w:rStyle w:val="normaltextrun"/>
                <w:b/>
                <w:bCs/>
                <w:color w:val="000000"/>
              </w:rPr>
              <w:t>Mentor Texts: </w:t>
            </w:r>
            <w:r>
              <w:rPr>
                <w:rStyle w:val="eop"/>
              </w:rPr>
              <w:t> </w:t>
            </w:r>
          </w:p>
          <w:p w:rsidRPr="00F52883" w:rsidR="004D35D7" w:rsidP="00A73745" w:rsidRDefault="5C517C79" w14:paraId="4DC35ABC" w14:textId="06870DEE">
            <w:pPr>
              <w:pStyle w:val="paragraph"/>
              <w:numPr>
                <w:ilvl w:val="0"/>
                <w:numId w:val="9"/>
              </w:numPr>
              <w:spacing w:before="0" w:after="0"/>
              <w:ind w:left="360" w:firstLine="0"/>
              <w:textAlignment w:val="baseline"/>
              <w:rPr>
                <w:rFonts w:ascii="Arial" w:hAnsi="Arial" w:cs="Arial"/>
              </w:rPr>
            </w:pPr>
            <w:r w:rsidRPr="00367CFD">
              <w:rPr>
                <w:u w:val="single"/>
              </w:rPr>
              <w:t>Come On, Rain!</w:t>
            </w:r>
            <w:r w:rsidRPr="5C517C79">
              <w:t xml:space="preserve"> </w:t>
            </w:r>
            <w:r w:rsidR="00367CFD">
              <w:t>b</w:t>
            </w:r>
            <w:r w:rsidRPr="5C517C79">
              <w:t>y Karen Hesse</w:t>
            </w:r>
          </w:p>
          <w:p w:rsidR="00F52883" w:rsidP="00A73745" w:rsidRDefault="00F52883" w14:paraId="062E0ED9" w14:textId="153A5D06">
            <w:pPr>
              <w:pStyle w:val="paragraph"/>
              <w:numPr>
                <w:ilvl w:val="0"/>
                <w:numId w:val="9"/>
              </w:numPr>
              <w:spacing w:before="0" w:after="0"/>
              <w:ind w:left="360" w:firstLine="0"/>
              <w:textAlignment w:val="baseline"/>
              <w:rPr>
                <w:rFonts w:ascii="Arial" w:hAnsi="Arial" w:cs="Arial"/>
              </w:rPr>
            </w:pPr>
            <w:r>
              <w:rPr>
                <w:u w:val="single"/>
              </w:rPr>
              <w:t>Whoever You Are</w:t>
            </w:r>
            <w:r>
              <w:t xml:space="preserve"> by Mem Fox (</w:t>
            </w:r>
            <w:r w:rsidRPr="00F52883">
              <w:rPr>
                <w:color w:val="FFFFFF" w:themeColor="background1"/>
                <w:highlight w:val="darkMagenta"/>
              </w:rPr>
              <w:t>Diversity</w:t>
            </w:r>
            <w:r>
              <w:t>)</w:t>
            </w:r>
          </w:p>
          <w:p w:rsidRPr="00E452E3" w:rsidR="004D35D7" w:rsidP="5C517C79" w:rsidRDefault="004D35D7" w14:paraId="00AD85FD" w14:textId="77777777">
            <w:pPr>
              <w:pStyle w:val="paragraph"/>
              <w:spacing w:before="0" w:after="0"/>
              <w:ind w:left="360"/>
              <w:textAlignment w:val="baseline"/>
              <w:rPr>
                <w:b/>
                <w:bCs/>
              </w:rPr>
            </w:pPr>
          </w:p>
        </w:tc>
      </w:tr>
      <w:tr w:rsidRPr="00E452E3" w:rsidR="00771844" w:rsidTr="7A65814F" w14:paraId="1ED5CFE3"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771844" w:rsidR="00771844" w:rsidP="00771844" w:rsidRDefault="00771844" w14:paraId="6AAD8BB7" w14:textId="60428302">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sidRPr="00771844">
              <w:rPr>
                <w:rFonts w:ascii="Times New Roman" w:hAnsi="Times New Roman" w:cs="Times New Roman"/>
                <w:b/>
                <w:bCs/>
                <w:color w:val="FFFFFF" w:themeColor="background1"/>
                <w:sz w:val="24"/>
                <w:szCs w:val="24"/>
              </w:rPr>
              <w:lastRenderedPageBreak/>
              <w:t>Assessments</w:t>
            </w:r>
          </w:p>
        </w:tc>
      </w:tr>
      <w:tr w:rsidRPr="00E452E3" w:rsidR="00771844" w:rsidTr="7A65814F" w14:paraId="3E2052CB"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tcPr>
          <w:p w:rsidRPr="000661F7" w:rsidR="000661F7" w:rsidP="000661F7" w:rsidRDefault="000661F7" w14:paraId="049EC6D6" w14:textId="04335010">
            <w:pPr>
              <w:spacing w:beforeAutospacing="1" w:after="0" w:afterAutospacing="1" w:line="240" w:lineRule="auto"/>
              <w:textAlignment w:val="baseline"/>
              <w:rPr>
                <w:rFonts w:ascii="Times New Roman" w:hAnsi="Times New Roman" w:eastAsia="Times New Roman" w:cs="Times New Roman"/>
                <w:sz w:val="24"/>
                <w:szCs w:val="24"/>
              </w:rPr>
            </w:pPr>
            <w:r w:rsidRPr="00486A4A">
              <w:rPr>
                <w:rFonts w:ascii="Times New Roman" w:hAnsi="Times New Roman" w:eastAsia="Times New Roman" w:cs="Times New Roman"/>
                <w:b/>
                <w:bCs/>
                <w:color w:val="201F1E"/>
                <w:sz w:val="24"/>
                <w:szCs w:val="24"/>
                <w:u w:val="single"/>
                <w:shd w:val="clear" w:color="auto" w:fill="FFFFFF"/>
              </w:rPr>
              <w:t xml:space="preserve">Formative </w:t>
            </w:r>
          </w:p>
          <w:p w:rsidRPr="00C44BFE" w:rsidR="000661F7" w:rsidP="000661F7" w:rsidRDefault="000661F7" w14:paraId="5A3EB3D1" w14:textId="77777777">
            <w:pPr>
              <w:pStyle w:val="ListParagraph"/>
              <w:numPr>
                <w:ilvl w:val="0"/>
                <w:numId w:val="10"/>
              </w:numPr>
              <w:spacing w:after="0" w:line="240" w:lineRule="auto"/>
              <w:rPr>
                <w:rFonts w:ascii="Times New Roman" w:hAnsi="Times New Roman" w:eastAsia="Times New Roman" w:cs="Times New Roman"/>
                <w:color w:val="201F1E"/>
                <w:sz w:val="24"/>
                <w:szCs w:val="24"/>
                <w:shd w:val="clear" w:color="auto" w:fill="FFFFFF"/>
              </w:rPr>
            </w:pPr>
            <w:r w:rsidRPr="00C44BFE">
              <w:rPr>
                <w:rFonts w:ascii="Times New Roman" w:hAnsi="Times New Roman" w:eastAsia="Times New Roman" w:cs="Times New Roman"/>
                <w:color w:val="201F1E"/>
                <w:sz w:val="24"/>
                <w:szCs w:val="24"/>
                <w:shd w:val="clear" w:color="auto" w:fill="FFFFFF"/>
              </w:rPr>
              <w:t>Writer's Notebook</w:t>
            </w:r>
          </w:p>
          <w:p w:rsidRPr="00C44BFE" w:rsidR="000661F7" w:rsidP="000661F7" w:rsidRDefault="000661F7" w14:paraId="32853BFB" w14:textId="77777777">
            <w:pPr>
              <w:pStyle w:val="ListParagraph"/>
              <w:numPr>
                <w:ilvl w:val="0"/>
                <w:numId w:val="10"/>
              </w:numPr>
              <w:spacing w:after="0" w:line="240" w:lineRule="auto"/>
              <w:rPr>
                <w:rFonts w:ascii="Times New Roman" w:hAnsi="Times New Roman" w:eastAsia="Times New Roman" w:cs="Times New Roman"/>
                <w:color w:val="201F1E"/>
                <w:sz w:val="24"/>
                <w:szCs w:val="24"/>
                <w:shd w:val="clear" w:color="auto" w:fill="FFFFFF"/>
              </w:rPr>
            </w:pPr>
            <w:r w:rsidRPr="00C44BFE">
              <w:rPr>
                <w:rFonts w:ascii="Times New Roman" w:hAnsi="Times New Roman" w:eastAsia="Times New Roman" w:cs="Times New Roman"/>
                <w:color w:val="201F1E"/>
                <w:sz w:val="24"/>
                <w:szCs w:val="24"/>
                <w:shd w:val="clear" w:color="auto" w:fill="FFFFFF"/>
              </w:rPr>
              <w:t>Conferring Notes</w:t>
            </w:r>
          </w:p>
          <w:p w:rsidRPr="00C44BFE" w:rsidR="000661F7" w:rsidP="000661F7" w:rsidRDefault="000661F7" w14:paraId="3C5AEAF8" w14:textId="77777777">
            <w:pPr>
              <w:pStyle w:val="ListParagraph"/>
              <w:numPr>
                <w:ilvl w:val="0"/>
                <w:numId w:val="10"/>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Peer Group Work</w:t>
            </w:r>
          </w:p>
          <w:p w:rsidRPr="0025362B" w:rsidR="000661F7" w:rsidP="000661F7" w:rsidRDefault="000661F7" w14:paraId="06F4FD52" w14:textId="77777777">
            <w:pPr>
              <w:pStyle w:val="ListParagraph"/>
              <w:numPr>
                <w:ilvl w:val="0"/>
                <w:numId w:val="10"/>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Teacher Observations and Notes</w:t>
            </w:r>
          </w:p>
          <w:p w:rsidRPr="004467DD" w:rsidR="000661F7" w:rsidP="000661F7" w:rsidRDefault="000661F7" w14:paraId="7FA6E25D" w14:textId="77777777">
            <w:pPr>
              <w:pStyle w:val="ListParagraph"/>
              <w:numPr>
                <w:ilvl w:val="0"/>
                <w:numId w:val="10"/>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District created inter-disciplinary assessments</w:t>
            </w:r>
          </w:p>
          <w:p w:rsidRPr="00486A4A" w:rsidR="000661F7" w:rsidP="000661F7" w:rsidRDefault="000661F7" w14:paraId="4047171A" w14:textId="77777777">
            <w:pPr>
              <w:pStyle w:val="ListParagraph"/>
              <w:numPr>
                <w:ilvl w:val="0"/>
                <w:numId w:val="10"/>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201F1E"/>
                <w:sz w:val="24"/>
                <w:szCs w:val="24"/>
                <w:shd w:val="clear" w:color="auto" w:fill="FFFFFF"/>
              </w:rPr>
              <w:t>IXL open-ended assessments</w:t>
            </w:r>
          </w:p>
          <w:p w:rsidRPr="00C44BFE" w:rsidR="000661F7" w:rsidP="000661F7" w:rsidRDefault="000661F7" w14:paraId="024E0A1B" w14:textId="77777777">
            <w:pPr>
              <w:pStyle w:val="ListParagraph"/>
              <w:numPr>
                <w:ilvl w:val="0"/>
                <w:numId w:val="10"/>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Teacher observations</w:t>
            </w:r>
          </w:p>
          <w:p w:rsidRPr="00486A4A" w:rsidR="000661F7" w:rsidP="000661F7" w:rsidRDefault="000661F7" w14:paraId="06E65021" w14:textId="77777777">
            <w:pPr>
              <w:spacing w:after="0" w:line="240" w:lineRule="auto"/>
              <w:rPr>
                <w:rFonts w:ascii="Times New Roman" w:hAnsi="Times New Roman" w:eastAsia="Times New Roman" w:cs="Times New Roman"/>
                <w:b/>
                <w:bCs/>
                <w:sz w:val="24"/>
                <w:szCs w:val="24"/>
                <w:u w:val="single"/>
              </w:rPr>
            </w:pPr>
            <w:r w:rsidRPr="00486A4A">
              <w:rPr>
                <w:rFonts w:ascii="Times New Roman" w:hAnsi="Times New Roman" w:eastAsia="Times New Roman" w:cs="Times New Roman"/>
                <w:b/>
                <w:bCs/>
                <w:color w:val="201F1E"/>
                <w:sz w:val="24"/>
                <w:szCs w:val="24"/>
                <w:u w:val="single"/>
                <w:shd w:val="clear" w:color="auto" w:fill="FFFFFF"/>
              </w:rPr>
              <w:t>Summative</w:t>
            </w:r>
          </w:p>
          <w:p w:rsidR="000661F7" w:rsidP="000661F7" w:rsidRDefault="000661F7" w14:paraId="4C9CBCCF" w14:textId="77777777">
            <w:pPr>
              <w:pStyle w:val="ListParagraph"/>
              <w:numPr>
                <w:ilvl w:val="0"/>
                <w:numId w:val="10"/>
              </w:numPr>
              <w:spacing w:after="0" w:line="240" w:lineRule="auto"/>
              <w:rPr>
                <w:rFonts w:ascii="Times New Roman" w:hAnsi="Times New Roman" w:eastAsia="Times New Roman" w:cs="Times New Roman"/>
                <w:color w:val="201F1E"/>
                <w:sz w:val="24"/>
                <w:szCs w:val="24"/>
                <w:shd w:val="clear" w:color="auto" w:fill="FFFFFF"/>
              </w:rPr>
            </w:pPr>
            <w:r w:rsidRPr="00C44BFE">
              <w:rPr>
                <w:rFonts w:ascii="Times New Roman" w:hAnsi="Times New Roman" w:eastAsia="Times New Roman" w:cs="Times New Roman"/>
                <w:color w:val="201F1E"/>
                <w:sz w:val="24"/>
                <w:szCs w:val="24"/>
                <w:shd w:val="clear" w:color="auto" w:fill="FFFFFF"/>
              </w:rPr>
              <w:t>Units of Study Benchmark Assessments</w:t>
            </w:r>
          </w:p>
          <w:p w:rsidRPr="00EB76F4" w:rsidR="000661F7" w:rsidP="000661F7" w:rsidRDefault="000661F7" w14:paraId="34043239" w14:textId="77777777">
            <w:pPr>
              <w:pStyle w:val="ListParagraph"/>
              <w:numPr>
                <w:ilvl w:val="0"/>
                <w:numId w:val="10"/>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Personal Essay Rubric/published work</w:t>
            </w:r>
          </w:p>
          <w:p w:rsidRPr="0025362B" w:rsidR="000661F7" w:rsidP="000661F7" w:rsidRDefault="000661F7" w14:paraId="200787E1" w14:textId="77777777">
            <w:pPr>
              <w:pStyle w:val="ListParagraph"/>
              <w:numPr>
                <w:ilvl w:val="0"/>
                <w:numId w:val="10"/>
              </w:numPr>
              <w:spacing w:after="0" w:line="240" w:lineRule="auto"/>
              <w:rPr>
                <w:rFonts w:ascii="Times New Roman" w:hAnsi="Times New Roman" w:eastAsia="Times New Roman" w:cs="Times New Roman"/>
                <w:color w:val="201F1E"/>
                <w:sz w:val="24"/>
                <w:szCs w:val="24"/>
                <w:shd w:val="clear" w:color="auto" w:fill="FFFFFF"/>
              </w:rPr>
            </w:pPr>
            <w:r w:rsidRPr="0025362B">
              <w:rPr>
                <w:rFonts w:ascii="Times New Roman" w:hAnsi="Times New Roman" w:eastAsia="Times New Roman" w:cs="Times New Roman"/>
                <w:color w:val="201F1E"/>
                <w:sz w:val="24"/>
                <w:szCs w:val="24"/>
                <w:shd w:val="clear" w:color="auto" w:fill="FFFFFF"/>
              </w:rPr>
              <w:t>Essay Rubric/published work </w:t>
            </w:r>
          </w:p>
          <w:p w:rsidRPr="00C44BFE" w:rsidR="000661F7" w:rsidP="000661F7" w:rsidRDefault="000661F7" w14:paraId="5BF48E0A" w14:textId="77777777">
            <w:pPr>
              <w:pStyle w:val="ListParagraph"/>
              <w:numPr>
                <w:ilvl w:val="0"/>
                <w:numId w:val="10"/>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Literary Essay Draft/published work</w:t>
            </w:r>
          </w:p>
          <w:p w:rsidRPr="00C44BFE" w:rsidR="000661F7" w:rsidP="000661F7" w:rsidRDefault="000661F7" w14:paraId="4FFA0487" w14:textId="77777777">
            <w:pPr>
              <w:pStyle w:val="ListParagraph"/>
              <w:numPr>
                <w:ilvl w:val="0"/>
                <w:numId w:val="10"/>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On-Demand personal narratives</w:t>
            </w:r>
          </w:p>
          <w:p w:rsidRPr="00C44BFE" w:rsidR="000661F7" w:rsidP="000661F7" w:rsidRDefault="000661F7" w14:paraId="458C824A" w14:textId="77777777">
            <w:pPr>
              <w:pStyle w:val="ListParagraph"/>
              <w:numPr>
                <w:ilvl w:val="0"/>
                <w:numId w:val="10"/>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Teacher created tests</w:t>
            </w:r>
          </w:p>
          <w:p w:rsidRPr="000661F7" w:rsidR="00771844" w:rsidP="000661F7" w:rsidRDefault="000661F7" w14:paraId="6D5056D6" w14:textId="5640944E">
            <w:pPr>
              <w:pStyle w:val="ListParagraph"/>
              <w:numPr>
                <w:ilvl w:val="0"/>
                <w:numId w:val="10"/>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lastRenderedPageBreak/>
              <w:t>Grammar Assessment</w:t>
            </w:r>
          </w:p>
        </w:tc>
      </w:tr>
      <w:tr w:rsidRPr="00E452E3" w:rsidR="00771844" w:rsidTr="7A65814F" w14:paraId="66329F79"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00771844" w:rsidP="00771844" w:rsidRDefault="00771844" w14:paraId="3FDEECE3" w14:textId="702449BE">
            <w:pPr>
              <w:spacing w:beforeAutospacing="1"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b/>
                <w:bCs/>
                <w:color w:val="FFFFFF" w:themeColor="background1"/>
                <w:sz w:val="24"/>
                <w:szCs w:val="24"/>
              </w:rPr>
              <w:lastRenderedPageBreak/>
              <w:t>Modifications</w:t>
            </w:r>
          </w:p>
        </w:tc>
      </w:tr>
      <w:tr w:rsidRPr="00E452E3" w:rsidR="00771844" w:rsidTr="7A65814F" w14:paraId="06DBD198" w14:textId="77777777">
        <w:trPr>
          <w:trHeight w:val="1578"/>
        </w:trPr>
        <w:tc>
          <w:tcPr>
            <w:tcW w:w="5163" w:type="dxa"/>
            <w:tcBorders>
              <w:top w:val="outset" w:color="auto" w:sz="6" w:space="0"/>
              <w:left w:val="single" w:color="C9C9C9" w:sz="6" w:space="0"/>
              <w:bottom w:val="single" w:color="C9C9C9" w:sz="6" w:space="0"/>
              <w:right w:val="single" w:color="C9C9C9" w:sz="6" w:space="0"/>
            </w:tcBorders>
            <w:shd w:val="clear" w:color="auto" w:fill="auto"/>
            <w:tcMar/>
          </w:tcPr>
          <w:p w:rsidRPr="000A574B" w:rsidR="00771844" w:rsidP="00771844" w:rsidRDefault="00771844" w14:paraId="7C0F4FBC" w14:textId="0EB115CC">
            <w:pPr>
              <w:spacing w:before="100" w:beforeAutospacing="1" w:after="100" w:afterAutospacing="1" w:line="240" w:lineRule="auto"/>
              <w:textAlignment w:val="baseline"/>
              <w:rPr>
                <w:rFonts w:ascii="Times New Roman" w:hAnsi="Times New Roman" w:eastAsia="Times New Roman" w:cs="Times New Roman"/>
                <w:sz w:val="24"/>
                <w:szCs w:val="24"/>
              </w:rPr>
            </w:pPr>
            <w:r w:rsidRPr="1ECEE11D">
              <w:rPr>
                <w:rFonts w:ascii="Times New Roman" w:hAnsi="Times New Roman" w:eastAsia="Times New Roman" w:cs="Times New Roman"/>
                <w:b/>
                <w:bCs/>
                <w:sz w:val="24"/>
                <w:szCs w:val="24"/>
              </w:rPr>
              <w:t>English Language Learner</w:t>
            </w:r>
          </w:p>
          <w:p w:rsidRPr="000A574B" w:rsidR="00771844" w:rsidP="00771844" w:rsidRDefault="00771844" w14:paraId="6B127D8D" w14:textId="05ECCC9C">
            <w:pPr>
              <w:spacing w:before="100" w:beforeAutospacing="1" w:after="100" w:afterAutospacing="1" w:line="240" w:lineRule="auto"/>
              <w:textAlignment w:val="baseline"/>
              <w:rPr>
                <w:rFonts w:ascii="Times New Roman" w:hAnsi="Times New Roman" w:eastAsia="Times New Roman" w:cs="Times New Roman"/>
                <w:b/>
                <w:bCs/>
                <w:sz w:val="24"/>
                <w:szCs w:val="24"/>
              </w:rPr>
            </w:pPr>
          </w:p>
          <w:p w:rsidRPr="000A574B" w:rsidR="00771844" w:rsidP="00771844" w:rsidRDefault="00771844" w14:paraId="6503913F" w14:textId="14C399E5">
            <w:pPr>
              <w:pStyle w:val="ListParagraph"/>
              <w:numPr>
                <w:ilvl w:val="1"/>
                <w:numId w:val="4"/>
              </w:numPr>
              <w:spacing w:before="100" w:beforeAutospacing="1" w:after="100" w:afterAutospacing="1" w:line="240" w:lineRule="auto"/>
              <w:ind w:right="115"/>
              <w:textAlignment w:val="baseline"/>
              <w:rPr>
                <w:color w:val="000000" w:themeColor="text1"/>
                <w:sz w:val="24"/>
                <w:szCs w:val="24"/>
              </w:rPr>
            </w:pPr>
            <w:r w:rsidRPr="1ECEE11D">
              <w:rPr>
                <w:rFonts w:ascii="Times New Roman" w:hAnsi="Times New Roman" w:eastAsia="Times New Roman" w:cs="Times New Roman"/>
                <w:sz w:val="24"/>
                <w:szCs w:val="24"/>
              </w:rPr>
              <w:t>Create charts with pictures</w:t>
            </w:r>
          </w:p>
          <w:p w:rsidRPr="000A574B" w:rsidR="00771844" w:rsidP="00771844" w:rsidRDefault="00771844" w14:paraId="3FAC2AA3" w14:textId="5530B0DF">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Scaffolding </w:t>
            </w:r>
          </w:p>
          <w:p w:rsidRPr="000A574B" w:rsidR="00771844" w:rsidP="00771844" w:rsidRDefault="00771844" w14:paraId="5FE10379" w14:textId="24A54FA4">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Word walls </w:t>
            </w:r>
          </w:p>
          <w:p w:rsidRPr="000A574B" w:rsidR="00771844" w:rsidP="00771844" w:rsidRDefault="00771844" w14:paraId="0F19E477" w14:textId="24021C6B">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Sentence frames </w:t>
            </w:r>
          </w:p>
          <w:p w:rsidRPr="000A574B" w:rsidR="00771844" w:rsidP="00771844" w:rsidRDefault="00771844" w14:paraId="34EB662B" w14:textId="7AAF3358">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Bilingual translation </w:t>
            </w:r>
          </w:p>
          <w:p w:rsidRPr="000A574B" w:rsidR="00771844" w:rsidP="00771844" w:rsidRDefault="00771844" w14:paraId="66EAECCD" w14:textId="5062DF61">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Think aloud </w:t>
            </w:r>
          </w:p>
          <w:p w:rsidRPr="000A574B" w:rsidR="00771844" w:rsidP="00771844" w:rsidRDefault="00771844" w14:paraId="51F0ECDE" w14:textId="4208E9D0">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Read aloud </w:t>
            </w:r>
          </w:p>
          <w:p w:rsidRPr="000A574B" w:rsidR="00771844" w:rsidP="00771844" w:rsidRDefault="00771844" w14:paraId="7509FAFD" w14:textId="06B102E7">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Highlight key vocabulary </w:t>
            </w:r>
          </w:p>
          <w:p w:rsidRPr="000A574B" w:rsidR="00771844" w:rsidP="00771844" w:rsidRDefault="00771844" w14:paraId="472B7F99" w14:textId="3E2AB1EB">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Turn-and-talk </w:t>
            </w:r>
          </w:p>
          <w:p w:rsidRPr="000A574B" w:rsidR="00771844" w:rsidP="00771844" w:rsidRDefault="00771844" w14:paraId="6F2B56A5" w14:textId="0F0D659A">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Anchor charts </w:t>
            </w:r>
          </w:p>
          <w:p w:rsidRPr="000A574B" w:rsidR="00771844" w:rsidP="00771844" w:rsidRDefault="00771844" w14:paraId="795413FF" w14:textId="7B92558F">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Graphic organizers </w:t>
            </w:r>
          </w:p>
          <w:p w:rsidRPr="000A574B" w:rsidR="00771844" w:rsidP="00771844" w:rsidRDefault="00771844" w14:paraId="2DAFA115" w14:textId="2CD60371">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Modeling </w:t>
            </w:r>
          </w:p>
          <w:p w:rsidRPr="000A574B" w:rsidR="00771844" w:rsidP="00771844" w:rsidRDefault="00771844" w14:paraId="2FFC800E" w14:textId="5581FEC9">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Working with partners </w:t>
            </w:r>
          </w:p>
          <w:p w:rsidRPr="000A574B" w:rsidR="00771844" w:rsidP="00771844" w:rsidRDefault="00771844" w14:paraId="0E75DFC2" w14:textId="74293800">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Small group work (strategy lessons based upon skill/need, guided reading groups) </w:t>
            </w:r>
          </w:p>
          <w:p w:rsidRPr="000A574B" w:rsidR="00771844" w:rsidP="00771844" w:rsidRDefault="00771844" w14:paraId="737AE02B" w14:textId="5A262FD8">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Pre-teach vocabulary  </w:t>
            </w:r>
          </w:p>
          <w:p w:rsidRPr="000A574B" w:rsidR="00771844" w:rsidP="00771844" w:rsidRDefault="00771844" w14:paraId="2FD6273E" w14:textId="5F4A8A87">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Retell parts of your favorite story by pictures, written responses, or both </w:t>
            </w:r>
          </w:p>
          <w:p w:rsidRPr="000A574B" w:rsidR="00771844" w:rsidP="00771844" w:rsidRDefault="00771844" w14:paraId="4F8E9706" w14:textId="5B64F73E">
            <w:pPr>
              <w:numPr>
                <w:ilvl w:val="1"/>
                <w:numId w:val="4"/>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Provide students with pictures from the story and have them put the pictures in the correct order </w:t>
            </w:r>
          </w:p>
          <w:p w:rsidRPr="000A574B" w:rsidR="00771844" w:rsidP="00771844" w:rsidRDefault="00771844" w14:paraId="06229E5F" w14:textId="53BE3A87">
            <w:pPr>
              <w:spacing w:before="100" w:beforeAutospacing="1" w:after="100" w:afterAutospacing="1" w:line="240" w:lineRule="auto"/>
              <w:ind w:left="1080" w:right="115"/>
              <w:textAlignment w:val="baseline"/>
              <w:rPr>
                <w:rFonts w:ascii="Times New Roman" w:hAnsi="Times New Roman" w:eastAsia="Times New Roman" w:cs="Times New Roman"/>
                <w:color w:val="000000" w:themeColor="text1"/>
                <w:sz w:val="24"/>
                <w:szCs w:val="24"/>
              </w:rPr>
            </w:pPr>
          </w:p>
        </w:tc>
        <w:tc>
          <w:tcPr>
            <w:tcW w:w="3170" w:type="dxa"/>
            <w:gridSpan w:val="2"/>
            <w:tcBorders>
              <w:top w:val="outset" w:color="auto" w:sz="6" w:space="0"/>
              <w:left w:val="single" w:color="C9C9C9" w:sz="6" w:space="0"/>
              <w:bottom w:val="single" w:color="C9C9C9" w:sz="6" w:space="0"/>
              <w:right w:val="single" w:color="C9C9C9" w:sz="6" w:space="0"/>
            </w:tcBorders>
            <w:shd w:val="clear" w:color="auto" w:fill="auto"/>
            <w:tcMar/>
          </w:tcPr>
          <w:p w:rsidR="00771844" w:rsidP="00771844" w:rsidRDefault="00771844" w14:paraId="79224D98"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sidRPr="1ECEE11D">
              <w:rPr>
                <w:rFonts w:ascii="Times New Roman" w:hAnsi="Times New Roman" w:eastAsia="Times New Roman" w:cs="Times New Roman"/>
                <w:b/>
                <w:bCs/>
                <w:sz w:val="24"/>
                <w:szCs w:val="24"/>
              </w:rPr>
              <w:lastRenderedPageBreak/>
              <w:t>Special Education</w:t>
            </w:r>
          </w:p>
          <w:p w:rsidR="00771844" w:rsidP="00771844" w:rsidRDefault="00771844" w14:paraId="49559FF3" w14:textId="4F662F99">
            <w:pPr>
              <w:spacing w:beforeAutospacing="1" w:afterAutospacing="1" w:line="240" w:lineRule="auto"/>
              <w:rPr>
                <w:rFonts w:ascii="Times New Roman" w:hAnsi="Times New Roman" w:eastAsia="Times New Roman" w:cs="Times New Roman"/>
                <w:b/>
                <w:bCs/>
                <w:sz w:val="24"/>
                <w:szCs w:val="24"/>
              </w:rPr>
            </w:pPr>
          </w:p>
          <w:p w:rsidRPr="00375728" w:rsidR="00771844" w:rsidP="00771844" w:rsidRDefault="00771844" w14:paraId="196C1EFF" w14:textId="5187D038">
            <w:pPr>
              <w:pStyle w:val="ListParagraph"/>
              <w:numPr>
                <w:ilvl w:val="0"/>
                <w:numId w:val="5"/>
              </w:numPr>
              <w:spacing w:before="100" w:beforeAutospacing="1" w:after="100" w:afterAutospacing="1" w:line="240" w:lineRule="auto"/>
              <w:ind w:right="115"/>
              <w:textAlignment w:val="baseline"/>
              <w:rPr>
                <w:sz w:val="24"/>
                <w:szCs w:val="24"/>
              </w:rPr>
            </w:pPr>
            <w:r w:rsidRPr="1ECEE11D">
              <w:rPr>
                <w:rFonts w:ascii="Times New Roman" w:hAnsi="Times New Roman" w:eastAsia="Times New Roman" w:cs="Times New Roman"/>
                <w:sz w:val="24"/>
                <w:szCs w:val="24"/>
              </w:rPr>
              <w:t>Word walls </w:t>
            </w:r>
          </w:p>
          <w:p w:rsidRPr="00375728" w:rsidR="00771844" w:rsidP="00771844" w:rsidRDefault="00771844" w14:paraId="3BDE506F" w14:textId="2D473A76">
            <w:pPr>
              <w:numPr>
                <w:ilvl w:val="0"/>
                <w:numId w:val="5"/>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Anchor charts with pictures </w:t>
            </w:r>
          </w:p>
          <w:p w:rsidRPr="00375728" w:rsidR="00771844" w:rsidP="00771844" w:rsidRDefault="00771844" w14:paraId="14F71D55" w14:textId="42B8109A">
            <w:pPr>
              <w:numPr>
                <w:ilvl w:val="0"/>
                <w:numId w:val="5"/>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Graphic organizers </w:t>
            </w:r>
          </w:p>
          <w:p w:rsidRPr="00375728" w:rsidR="00771844" w:rsidP="00771844" w:rsidRDefault="00771844" w14:paraId="2763E2A1" w14:textId="6B2BF983">
            <w:pPr>
              <w:numPr>
                <w:ilvl w:val="0"/>
                <w:numId w:val="5"/>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Extended time </w:t>
            </w:r>
          </w:p>
          <w:p w:rsidRPr="00375728" w:rsidR="00771844" w:rsidP="00771844" w:rsidRDefault="00771844" w14:paraId="3F78A7A8" w14:textId="789576D3">
            <w:pPr>
              <w:numPr>
                <w:ilvl w:val="0"/>
                <w:numId w:val="5"/>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Highlighter </w:t>
            </w:r>
          </w:p>
          <w:p w:rsidRPr="00375728" w:rsidR="00771844" w:rsidP="00771844" w:rsidRDefault="00771844" w14:paraId="7E41FEA7" w14:textId="694A89D3">
            <w:pPr>
              <w:numPr>
                <w:ilvl w:val="0"/>
                <w:numId w:val="5"/>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Answer eliminator </w:t>
            </w:r>
          </w:p>
          <w:p w:rsidRPr="00375728" w:rsidR="00771844" w:rsidP="00771844" w:rsidRDefault="00771844" w14:paraId="0A63FD74" w14:textId="186C7E44">
            <w:pPr>
              <w:numPr>
                <w:ilvl w:val="0"/>
                <w:numId w:val="5"/>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Small group work (strategy lessons based upon skill/need, guided reading groups) </w:t>
            </w:r>
          </w:p>
          <w:p w:rsidRPr="00375728" w:rsidR="00771844" w:rsidP="00771844" w:rsidRDefault="00771844" w14:paraId="1F2229ED" w14:textId="43EAD8B7">
            <w:pPr>
              <w:numPr>
                <w:ilvl w:val="0"/>
                <w:numId w:val="5"/>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Working with partners </w:t>
            </w:r>
          </w:p>
          <w:p w:rsidRPr="00375728" w:rsidR="00771844" w:rsidP="00771844" w:rsidRDefault="00771844" w14:paraId="317CFB86" w14:textId="58C70042">
            <w:pPr>
              <w:numPr>
                <w:ilvl w:val="0"/>
                <w:numId w:val="5"/>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Modeling </w:t>
            </w:r>
          </w:p>
          <w:p w:rsidRPr="00375728" w:rsidR="00771844" w:rsidP="00771844" w:rsidRDefault="00771844" w14:paraId="3F744221" w14:textId="7A2F6CB8">
            <w:pPr>
              <w:numPr>
                <w:ilvl w:val="0"/>
                <w:numId w:val="5"/>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Flexible/preferential seating </w:t>
            </w:r>
          </w:p>
          <w:p w:rsidRPr="00375728" w:rsidR="00771844" w:rsidP="00771844" w:rsidRDefault="00771844" w14:paraId="1A2D36C9" w14:textId="5C3275B5">
            <w:pPr>
              <w:numPr>
                <w:ilvl w:val="0"/>
                <w:numId w:val="5"/>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Retell parts of your favorite story by pictures, written responses, or both </w:t>
            </w:r>
          </w:p>
          <w:p w:rsidRPr="00375728" w:rsidR="00771844" w:rsidP="00771844" w:rsidRDefault="00771844" w14:paraId="04DD8350" w14:textId="311C0CE3">
            <w:pPr>
              <w:numPr>
                <w:ilvl w:val="0"/>
                <w:numId w:val="5"/>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 xml:space="preserve">Provide students with pictures from the story and have them put the </w:t>
            </w:r>
            <w:r w:rsidRPr="1ECEE11D">
              <w:rPr>
                <w:rFonts w:ascii="Times New Roman" w:hAnsi="Times New Roman" w:eastAsia="Times New Roman" w:cs="Times New Roman"/>
                <w:sz w:val="24"/>
                <w:szCs w:val="24"/>
              </w:rPr>
              <w:lastRenderedPageBreak/>
              <w:t>pictures in the correct order </w:t>
            </w:r>
          </w:p>
          <w:p w:rsidRPr="00375728" w:rsidR="00771844" w:rsidP="00771844" w:rsidRDefault="00771844" w14:paraId="1BA9207E" w14:textId="7A1281D5">
            <w:pPr>
              <w:numPr>
                <w:ilvl w:val="0"/>
                <w:numId w:val="5"/>
              </w:numPr>
              <w:spacing w:before="100" w:beforeAutospacing="1" w:afterAutospacing="1" w:line="240" w:lineRule="auto"/>
              <w:ind w:right="115"/>
              <w:textAlignment w:val="baseline"/>
              <w:rPr>
                <w:sz w:val="24"/>
                <w:szCs w:val="24"/>
              </w:rPr>
            </w:pPr>
            <w:r w:rsidRPr="1ECEE11D">
              <w:rPr>
                <w:rFonts w:ascii="Times New Roman" w:hAnsi="Times New Roman" w:eastAsia="Times New Roman" w:cs="Times New Roman"/>
                <w:sz w:val="24"/>
                <w:szCs w:val="24"/>
              </w:rPr>
              <w:t xml:space="preserve">Partner editing </w:t>
            </w:r>
          </w:p>
          <w:p w:rsidRPr="00375728" w:rsidR="00771844" w:rsidP="00771844" w:rsidRDefault="00771844" w14:paraId="34ACF59C" w14:textId="381047F5">
            <w:pPr>
              <w:spacing w:before="100" w:beforeAutospacing="1" w:after="100" w:afterAutospacing="1" w:line="240" w:lineRule="auto"/>
              <w:ind w:left="360" w:right="115"/>
              <w:textAlignment w:val="baseline"/>
              <w:rPr>
                <w:rFonts w:ascii="Segoe UI" w:hAnsi="Segoe UI" w:eastAsia="Times New Roman" w:cs="Segoe UI"/>
                <w:sz w:val="24"/>
                <w:szCs w:val="24"/>
              </w:rPr>
            </w:pPr>
            <w:r w:rsidRPr="1ECEE11D">
              <w:rPr>
                <w:rFonts w:ascii="Times New Roman" w:hAnsi="Times New Roman" w:eastAsia="Times New Roman" w:cs="Times New Roman"/>
                <w:sz w:val="24"/>
                <w:szCs w:val="24"/>
              </w:rPr>
              <w:t> </w:t>
            </w:r>
          </w:p>
        </w:tc>
        <w:tc>
          <w:tcPr>
            <w:tcW w:w="3470" w:type="dxa"/>
            <w:tcBorders>
              <w:top w:val="outset" w:color="auto" w:sz="6" w:space="0"/>
              <w:left w:val="single" w:color="C9C9C9" w:sz="6" w:space="0"/>
              <w:bottom w:val="single" w:color="C9C9C9" w:sz="6" w:space="0"/>
              <w:right w:val="single" w:color="C9C9C9" w:sz="6" w:space="0"/>
            </w:tcBorders>
            <w:shd w:val="clear" w:color="auto" w:fill="auto"/>
            <w:tcMar/>
          </w:tcPr>
          <w:p w:rsidR="00771844" w:rsidP="00771844" w:rsidRDefault="00771844" w14:paraId="6A572FF8"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lastRenderedPageBreak/>
              <w:t>At Risk</w:t>
            </w:r>
          </w:p>
          <w:p w:rsidRPr="00953E26" w:rsidR="00771844" w:rsidP="00771844" w:rsidRDefault="00771844" w14:paraId="2DD8362E"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Teachers tutoring</w:t>
            </w:r>
            <w:r w:rsidRPr="00953E26">
              <w:rPr>
                <w:rFonts w:ascii="Times New Roman" w:hAnsi="Times New Roman" w:eastAsia="Times New Roman" w:cs="Times New Roman"/>
                <w:sz w:val="24"/>
                <w:szCs w:val="24"/>
              </w:rPr>
              <w:t> </w:t>
            </w:r>
          </w:p>
          <w:p w:rsidRPr="00953E26" w:rsidR="00771844" w:rsidP="00771844" w:rsidRDefault="00771844" w14:paraId="5AA34A91"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Peer tutoring</w:t>
            </w:r>
            <w:r w:rsidRPr="00953E26">
              <w:rPr>
                <w:rFonts w:ascii="Times New Roman" w:hAnsi="Times New Roman" w:eastAsia="Times New Roman" w:cs="Times New Roman"/>
                <w:sz w:val="24"/>
                <w:szCs w:val="24"/>
              </w:rPr>
              <w:t> </w:t>
            </w:r>
          </w:p>
          <w:p w:rsidRPr="00953E26" w:rsidR="00771844" w:rsidP="00771844" w:rsidRDefault="00771844" w14:paraId="45707DEF"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Anchor charts / graphic organizer</w:t>
            </w:r>
            <w:r w:rsidRPr="00953E26">
              <w:rPr>
                <w:rFonts w:ascii="Times New Roman" w:hAnsi="Times New Roman" w:eastAsia="Times New Roman" w:cs="Times New Roman"/>
                <w:sz w:val="24"/>
                <w:szCs w:val="24"/>
              </w:rPr>
              <w:t> </w:t>
            </w:r>
          </w:p>
          <w:p w:rsidRPr="00953E26" w:rsidR="00771844" w:rsidP="00771844" w:rsidRDefault="00771844" w14:paraId="079C0AD3"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Extended time</w:t>
            </w:r>
            <w:r w:rsidRPr="00953E26">
              <w:rPr>
                <w:rFonts w:ascii="Times New Roman" w:hAnsi="Times New Roman" w:eastAsia="Times New Roman" w:cs="Times New Roman"/>
                <w:sz w:val="24"/>
                <w:szCs w:val="24"/>
              </w:rPr>
              <w:t> </w:t>
            </w:r>
          </w:p>
          <w:p w:rsidRPr="00953E26" w:rsidR="00771844" w:rsidP="00771844" w:rsidRDefault="00771844" w14:paraId="085801B2"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Parent communication</w:t>
            </w:r>
            <w:r w:rsidRPr="00953E26">
              <w:rPr>
                <w:rFonts w:ascii="Times New Roman" w:hAnsi="Times New Roman" w:eastAsia="Times New Roman" w:cs="Times New Roman"/>
                <w:sz w:val="24"/>
                <w:szCs w:val="24"/>
              </w:rPr>
              <w:t> </w:t>
            </w:r>
          </w:p>
          <w:p w:rsidRPr="00953E26" w:rsidR="00771844" w:rsidP="00771844" w:rsidRDefault="00771844" w14:paraId="3345B041"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Modified assignments</w:t>
            </w:r>
            <w:r w:rsidRPr="00953E26">
              <w:rPr>
                <w:rFonts w:ascii="Times New Roman" w:hAnsi="Times New Roman" w:eastAsia="Times New Roman" w:cs="Times New Roman"/>
                <w:sz w:val="24"/>
                <w:szCs w:val="24"/>
              </w:rPr>
              <w:t> </w:t>
            </w:r>
          </w:p>
          <w:p w:rsidRPr="00953E26" w:rsidR="00771844" w:rsidP="00771844" w:rsidRDefault="00771844" w14:paraId="138775FF"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Counseling</w:t>
            </w:r>
            <w:r w:rsidRPr="00953E26">
              <w:rPr>
                <w:rFonts w:ascii="Times New Roman" w:hAnsi="Times New Roman" w:eastAsia="Times New Roman" w:cs="Times New Roman"/>
                <w:sz w:val="24"/>
                <w:szCs w:val="24"/>
              </w:rPr>
              <w:t> </w:t>
            </w:r>
          </w:p>
          <w:p w:rsidRPr="00953E26" w:rsidR="00771844" w:rsidP="00771844" w:rsidRDefault="00771844" w14:paraId="4EC67CF2"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Preferential seating</w:t>
            </w:r>
            <w:r w:rsidRPr="00953E26">
              <w:rPr>
                <w:rFonts w:ascii="Times New Roman" w:hAnsi="Times New Roman" w:eastAsia="Times New Roman" w:cs="Times New Roman"/>
                <w:sz w:val="24"/>
                <w:szCs w:val="24"/>
              </w:rPr>
              <w:t> </w:t>
            </w:r>
          </w:p>
          <w:p w:rsidRPr="00953E26" w:rsidR="00771844" w:rsidP="00771844" w:rsidRDefault="00771844" w14:paraId="2FB42A6E"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Working with partners</w:t>
            </w:r>
            <w:r w:rsidRPr="00953E26">
              <w:rPr>
                <w:rFonts w:ascii="Times New Roman" w:hAnsi="Times New Roman" w:eastAsia="Times New Roman" w:cs="Times New Roman"/>
                <w:sz w:val="24"/>
                <w:szCs w:val="24"/>
              </w:rPr>
              <w:t> </w:t>
            </w:r>
          </w:p>
          <w:p w:rsidRPr="00953E26" w:rsidR="00771844" w:rsidP="00771844" w:rsidRDefault="00771844" w14:paraId="2DCC819F"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Modeling</w:t>
            </w:r>
            <w:r w:rsidRPr="00953E26">
              <w:rPr>
                <w:rFonts w:ascii="Times New Roman" w:hAnsi="Times New Roman" w:eastAsia="Times New Roman" w:cs="Times New Roman"/>
                <w:sz w:val="24"/>
                <w:szCs w:val="24"/>
              </w:rPr>
              <w:t> </w:t>
            </w:r>
          </w:p>
          <w:p w:rsidRPr="00953E26" w:rsidR="00771844" w:rsidP="00771844" w:rsidRDefault="00771844" w14:paraId="19958B6D"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Word walls</w:t>
            </w:r>
            <w:r w:rsidRPr="00953E26">
              <w:rPr>
                <w:rFonts w:ascii="Times New Roman" w:hAnsi="Times New Roman" w:eastAsia="Times New Roman" w:cs="Times New Roman"/>
                <w:sz w:val="24"/>
                <w:szCs w:val="24"/>
              </w:rPr>
              <w:t> </w:t>
            </w:r>
          </w:p>
          <w:p w:rsidRPr="00953E26" w:rsidR="00771844" w:rsidP="00771844" w:rsidRDefault="00771844" w14:paraId="1912A633"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Leveled readers</w:t>
            </w:r>
            <w:r w:rsidRPr="00953E26">
              <w:rPr>
                <w:rFonts w:ascii="Times New Roman" w:hAnsi="Times New Roman" w:eastAsia="Times New Roman" w:cs="Times New Roman"/>
                <w:sz w:val="24"/>
                <w:szCs w:val="24"/>
              </w:rPr>
              <w:t> </w:t>
            </w:r>
          </w:p>
          <w:p w:rsidRPr="00953E26" w:rsidR="00771844" w:rsidP="00771844" w:rsidRDefault="00771844" w14:paraId="7B7E9E95"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Small group work (strategy lessons based upon skill/need, guided reading groups)</w:t>
            </w:r>
            <w:r w:rsidRPr="00953E26">
              <w:rPr>
                <w:rFonts w:ascii="Times New Roman" w:hAnsi="Times New Roman" w:eastAsia="Times New Roman" w:cs="Times New Roman"/>
                <w:sz w:val="24"/>
                <w:szCs w:val="24"/>
              </w:rPr>
              <w:t> </w:t>
            </w:r>
          </w:p>
          <w:p w:rsidRPr="00953E26" w:rsidR="00771844" w:rsidP="00771844" w:rsidRDefault="00771844" w14:paraId="4396B2D7"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Retell parts of your favorite story by pictures, written responses, or both</w:t>
            </w:r>
            <w:r w:rsidRPr="00953E26">
              <w:rPr>
                <w:rFonts w:ascii="Times New Roman" w:hAnsi="Times New Roman" w:eastAsia="Times New Roman" w:cs="Times New Roman"/>
                <w:sz w:val="24"/>
                <w:szCs w:val="24"/>
              </w:rPr>
              <w:t> </w:t>
            </w:r>
          </w:p>
          <w:p w:rsidRPr="00953E26" w:rsidR="00771844" w:rsidP="00771844" w:rsidRDefault="00771844" w14:paraId="0757AD90" w14:textId="77777777">
            <w:pPr>
              <w:pStyle w:val="ListParagraph"/>
              <w:numPr>
                <w:ilvl w:val="0"/>
                <w:numId w:val="6"/>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Provide students with pictures from the story and have them put the pictures in the correct sequenc</w:t>
            </w:r>
            <w:r>
              <w:rPr>
                <w:rFonts w:ascii="Times New Roman" w:hAnsi="Times New Roman" w:eastAsia="Times New Roman" w:cs="Times New Roman"/>
                <w:color w:val="000000"/>
                <w:sz w:val="24"/>
                <w:szCs w:val="24"/>
              </w:rPr>
              <w:t>e</w:t>
            </w:r>
          </w:p>
          <w:p w:rsidRPr="00E452E3" w:rsidR="00771844" w:rsidP="00771844" w:rsidRDefault="00771844" w14:paraId="49AA1D6B"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p>
        </w:tc>
        <w:tc>
          <w:tcPr>
            <w:tcW w:w="3043" w:type="dxa"/>
            <w:tcBorders>
              <w:top w:val="outset" w:color="auto" w:sz="6" w:space="0"/>
              <w:left w:val="single" w:color="C9C9C9" w:sz="6" w:space="0"/>
              <w:bottom w:val="single" w:color="C9C9C9" w:sz="6" w:space="0"/>
              <w:right w:val="single" w:color="C9C9C9" w:sz="6" w:space="0"/>
            </w:tcBorders>
            <w:shd w:val="clear" w:color="auto" w:fill="auto"/>
            <w:tcMar/>
          </w:tcPr>
          <w:p w:rsidR="00771844" w:rsidP="00771844" w:rsidRDefault="00771844" w14:paraId="1E375CE0"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lastRenderedPageBreak/>
              <w:t>Gifted &amp; Talented</w:t>
            </w:r>
          </w:p>
          <w:p w:rsidRPr="00953E26" w:rsidR="00771844" w:rsidP="00771844" w:rsidRDefault="00771844" w14:paraId="4CF2D065" w14:textId="77777777">
            <w:pPr>
              <w:pStyle w:val="ListParagraph"/>
              <w:numPr>
                <w:ilvl w:val="0"/>
                <w:numId w:val="7"/>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Challenge assignments</w:t>
            </w:r>
            <w:r w:rsidRPr="00953E26">
              <w:rPr>
                <w:rFonts w:ascii="Times New Roman" w:hAnsi="Times New Roman" w:eastAsia="Times New Roman" w:cs="Times New Roman"/>
                <w:sz w:val="24"/>
                <w:szCs w:val="24"/>
              </w:rPr>
              <w:t> </w:t>
            </w:r>
          </w:p>
          <w:p w:rsidRPr="00953E26" w:rsidR="00771844" w:rsidP="00771844" w:rsidRDefault="00771844" w14:paraId="1A31966C" w14:textId="77777777">
            <w:pPr>
              <w:pStyle w:val="ListParagraph"/>
              <w:numPr>
                <w:ilvl w:val="0"/>
                <w:numId w:val="7"/>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Enrichment activities</w:t>
            </w:r>
            <w:r w:rsidRPr="00953E26">
              <w:rPr>
                <w:rFonts w:ascii="Times New Roman" w:hAnsi="Times New Roman" w:eastAsia="Times New Roman" w:cs="Times New Roman"/>
                <w:sz w:val="24"/>
                <w:szCs w:val="24"/>
              </w:rPr>
              <w:t> </w:t>
            </w:r>
          </w:p>
          <w:p w:rsidRPr="00953E26" w:rsidR="00771844" w:rsidP="00771844" w:rsidRDefault="00771844" w14:paraId="7B647E01" w14:textId="77777777">
            <w:pPr>
              <w:pStyle w:val="ListParagraph"/>
              <w:numPr>
                <w:ilvl w:val="0"/>
                <w:numId w:val="7"/>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Tiered activities</w:t>
            </w:r>
            <w:r w:rsidRPr="00953E26">
              <w:rPr>
                <w:rFonts w:ascii="Times New Roman" w:hAnsi="Times New Roman" w:eastAsia="Times New Roman" w:cs="Times New Roman"/>
                <w:sz w:val="24"/>
                <w:szCs w:val="24"/>
              </w:rPr>
              <w:t> </w:t>
            </w:r>
          </w:p>
          <w:p w:rsidRPr="00953E26" w:rsidR="00771844" w:rsidP="00771844" w:rsidRDefault="00771844" w14:paraId="5942E539" w14:textId="77777777">
            <w:pPr>
              <w:pStyle w:val="ListParagraph"/>
              <w:numPr>
                <w:ilvl w:val="0"/>
                <w:numId w:val="7"/>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Independent research / inquiry</w:t>
            </w:r>
            <w:r w:rsidRPr="00953E26">
              <w:rPr>
                <w:rFonts w:ascii="Times New Roman" w:hAnsi="Times New Roman" w:eastAsia="Times New Roman" w:cs="Times New Roman"/>
                <w:sz w:val="24"/>
                <w:szCs w:val="24"/>
              </w:rPr>
              <w:t> </w:t>
            </w:r>
          </w:p>
          <w:p w:rsidRPr="00953E26" w:rsidR="00771844" w:rsidP="00771844" w:rsidRDefault="00771844" w14:paraId="76609518" w14:textId="77777777">
            <w:pPr>
              <w:pStyle w:val="ListParagraph"/>
              <w:numPr>
                <w:ilvl w:val="0"/>
                <w:numId w:val="7"/>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Collaborative team work</w:t>
            </w:r>
            <w:r w:rsidRPr="00953E26">
              <w:rPr>
                <w:rFonts w:ascii="Times New Roman" w:hAnsi="Times New Roman" w:eastAsia="Times New Roman" w:cs="Times New Roman"/>
                <w:sz w:val="24"/>
                <w:szCs w:val="24"/>
              </w:rPr>
              <w:t> </w:t>
            </w:r>
          </w:p>
          <w:p w:rsidRPr="00953E26" w:rsidR="00771844" w:rsidP="00771844" w:rsidRDefault="00771844" w14:paraId="7244AE4E" w14:textId="77777777">
            <w:pPr>
              <w:pStyle w:val="ListParagraph"/>
              <w:numPr>
                <w:ilvl w:val="0"/>
                <w:numId w:val="7"/>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Higher level questioning</w:t>
            </w:r>
            <w:r w:rsidRPr="00953E26">
              <w:rPr>
                <w:rFonts w:ascii="Times New Roman" w:hAnsi="Times New Roman" w:eastAsia="Times New Roman" w:cs="Times New Roman"/>
                <w:sz w:val="24"/>
                <w:szCs w:val="24"/>
              </w:rPr>
              <w:t> </w:t>
            </w:r>
          </w:p>
          <w:p w:rsidRPr="00953E26" w:rsidR="00771844" w:rsidP="00771844" w:rsidRDefault="00771844" w14:paraId="4FDFD873" w14:textId="77777777">
            <w:pPr>
              <w:pStyle w:val="ListParagraph"/>
              <w:numPr>
                <w:ilvl w:val="0"/>
                <w:numId w:val="7"/>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Critical/Analytical thinking tasks</w:t>
            </w:r>
            <w:r w:rsidRPr="00953E26">
              <w:rPr>
                <w:rFonts w:ascii="Times New Roman" w:hAnsi="Times New Roman" w:eastAsia="Times New Roman" w:cs="Times New Roman"/>
                <w:sz w:val="24"/>
                <w:szCs w:val="24"/>
              </w:rPr>
              <w:t> </w:t>
            </w:r>
          </w:p>
          <w:p w:rsidRPr="00953E26" w:rsidR="00771844" w:rsidP="00771844" w:rsidRDefault="00771844" w14:paraId="11178DA8" w14:textId="11AB9A98">
            <w:pPr>
              <w:pStyle w:val="ListParagraph"/>
              <w:numPr>
                <w:ilvl w:val="0"/>
                <w:numId w:val="7"/>
              </w:numPr>
              <w:spacing w:before="100" w:beforeAutospacing="1" w:after="100" w:afterAutospacing="1" w:line="240" w:lineRule="auto"/>
              <w:ind w:right="115"/>
              <w:textAlignment w:val="baseline"/>
              <w:rPr>
                <w:rFonts w:ascii="Segoe UI" w:hAnsi="Segoe UI" w:eastAsia="Times New Roman" w:cs="Segoe UI"/>
                <w:sz w:val="24"/>
                <w:szCs w:val="24"/>
              </w:rPr>
            </w:pPr>
            <w:r w:rsidRPr="1ECEE11D">
              <w:rPr>
                <w:rFonts w:ascii="Times New Roman" w:hAnsi="Times New Roman" w:eastAsia="Times New Roman" w:cs="Times New Roman"/>
                <w:color w:val="000000" w:themeColor="text1"/>
                <w:sz w:val="24"/>
                <w:szCs w:val="24"/>
              </w:rPr>
              <w:t>Self-directed activities</w:t>
            </w:r>
            <w:r w:rsidRPr="1ECEE11D">
              <w:rPr>
                <w:rFonts w:ascii="Times New Roman" w:hAnsi="Times New Roman" w:eastAsia="Times New Roman" w:cs="Times New Roman"/>
                <w:sz w:val="24"/>
                <w:szCs w:val="24"/>
              </w:rPr>
              <w:t> </w:t>
            </w:r>
          </w:p>
          <w:p w:rsidRPr="00E452E3" w:rsidR="00771844" w:rsidP="00771844" w:rsidRDefault="00771844" w14:paraId="54456FB8"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p>
        </w:tc>
      </w:tr>
      <w:tr w:rsidRPr="00E452E3" w:rsidR="00771844" w:rsidTr="7A65814F" w14:paraId="0BE18995"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E452E3" w:rsidR="00771844" w:rsidP="00A322A0" w:rsidRDefault="00771844" w14:paraId="6400C063" w14:textId="77777777">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Pr>
                <w:rFonts w:ascii="Times New Roman" w:hAnsi="Times New Roman" w:eastAsia="Times New Roman" w:cs="Times New Roman"/>
                <w:b/>
                <w:bCs/>
                <w:color w:val="FFFFFF" w:themeColor="background1"/>
                <w:sz w:val="24"/>
                <w:szCs w:val="24"/>
              </w:rPr>
              <w:t>504 Modifications</w:t>
            </w:r>
          </w:p>
        </w:tc>
      </w:tr>
      <w:tr w:rsidRPr="00204C45" w:rsidR="00771844" w:rsidTr="7A65814F" w14:paraId="4BEB7222"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tcPr>
          <w:p w:rsidR="00771844" w:rsidP="00A322A0" w:rsidRDefault="00771844" w14:paraId="6667D705" w14:textId="77777777">
            <w:pPr>
              <w:numPr>
                <w:ilvl w:val="0"/>
                <w:numId w:val="14"/>
              </w:numPr>
              <w:spacing w:beforeAutospacing="1" w:after="0" w:afterAutospacing="1" w:line="240" w:lineRule="auto"/>
              <w:ind w:left="690" w:hanging="345"/>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Environmental Strategies: </w:t>
            </w:r>
          </w:p>
          <w:p w:rsidR="00771844" w:rsidP="00A322A0" w:rsidRDefault="00771844" w14:paraId="38B0B601" w14:textId="77777777">
            <w:pPr>
              <w:numPr>
                <w:ilvl w:val="1"/>
                <w:numId w:val="1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a structured learning environment.</w:t>
            </w:r>
          </w:p>
          <w:p w:rsidR="00771844" w:rsidP="00A322A0" w:rsidRDefault="00771844" w14:paraId="6E43205F" w14:textId="77777777">
            <w:pPr>
              <w:numPr>
                <w:ilvl w:val="1"/>
                <w:numId w:val="1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Make separate “space” for different types of tasks</w:t>
            </w:r>
          </w:p>
          <w:p w:rsidR="00771844" w:rsidP="00A322A0" w:rsidRDefault="00771844" w14:paraId="203DDED0" w14:textId="77777777">
            <w:pPr>
              <w:numPr>
                <w:ilvl w:val="1"/>
                <w:numId w:val="1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Possible adapting of non-academic times such as lunch, recess, and physical education</w:t>
            </w:r>
          </w:p>
          <w:p w:rsidR="00771844" w:rsidP="00A322A0" w:rsidRDefault="00771844" w14:paraId="0099A69C" w14:textId="77777777">
            <w:pPr>
              <w:numPr>
                <w:ilvl w:val="1"/>
                <w:numId w:val="1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Change student seating</w:t>
            </w:r>
          </w:p>
          <w:p w:rsidR="00771844" w:rsidP="00A322A0" w:rsidRDefault="00771844" w14:paraId="2199685E" w14:textId="77777777">
            <w:pPr>
              <w:numPr>
                <w:ilvl w:val="1"/>
                <w:numId w:val="1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Utilize a study carrel</w:t>
            </w:r>
          </w:p>
          <w:p w:rsidR="00771844" w:rsidP="00A322A0" w:rsidRDefault="00771844" w14:paraId="1545B2BF" w14:textId="77777777">
            <w:pPr>
              <w:numPr>
                <w:ilvl w:val="1"/>
                <w:numId w:val="1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Alter location or personal or classroom supplies for easier access or to minimize distraction</w:t>
            </w:r>
          </w:p>
          <w:p w:rsidR="00771844" w:rsidP="00A322A0" w:rsidRDefault="00771844" w14:paraId="2DE70B23" w14:textId="77777777">
            <w:pPr>
              <w:numPr>
                <w:ilvl w:val="1"/>
                <w:numId w:val="1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sensory breaks</w:t>
            </w:r>
          </w:p>
          <w:p w:rsidR="00771844" w:rsidP="00A322A0" w:rsidRDefault="00771844" w14:paraId="13A31353" w14:textId="77777777">
            <w:pPr>
              <w:numPr>
                <w:ilvl w:val="1"/>
                <w:numId w:val="1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a written or picture schedule</w:t>
            </w:r>
          </w:p>
          <w:p w:rsidR="00771844" w:rsidP="00A322A0" w:rsidRDefault="00771844" w14:paraId="72290B90" w14:textId="77777777">
            <w:pPr>
              <w:numPr>
                <w:ilvl w:val="1"/>
                <w:numId w:val="1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Allow extra time in between classes</w:t>
            </w:r>
          </w:p>
          <w:p w:rsidR="00771844" w:rsidP="00A322A0" w:rsidRDefault="00771844" w14:paraId="2BAD828C" w14:textId="77777777">
            <w:pPr>
              <w:numPr>
                <w:ilvl w:val="1"/>
                <w:numId w:val="1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Avoid allergy-causing substances</w:t>
            </w:r>
          </w:p>
          <w:p w:rsidR="00771844" w:rsidP="00A322A0" w:rsidRDefault="00771844" w14:paraId="3A75EE08" w14:textId="77777777">
            <w:pPr>
              <w:numPr>
                <w:ilvl w:val="1"/>
                <w:numId w:val="14"/>
              </w:numPr>
              <w:spacing w:beforeAutospacing="1" w:after="0" w:afterAutospacing="1" w:line="240" w:lineRule="auto"/>
              <w:textAlignment w:val="baseline"/>
              <w:rPr>
                <w:rFonts w:ascii="Times New Roman" w:hAnsi="Times New Roman" w:eastAsia="Times New Roman" w:cs="Times New Roman"/>
                <w:sz w:val="24"/>
                <w:szCs w:val="24"/>
              </w:rPr>
            </w:pPr>
            <w:r w:rsidRPr="5C517C79">
              <w:rPr>
                <w:rFonts w:ascii="Times New Roman" w:hAnsi="Times New Roman" w:eastAsia="Times New Roman" w:cs="Times New Roman"/>
                <w:sz w:val="24"/>
                <w:szCs w:val="24"/>
              </w:rPr>
              <w:t>Adapt physical education curriculum</w:t>
            </w:r>
          </w:p>
          <w:p w:rsidR="00771844" w:rsidP="00A322A0" w:rsidRDefault="00771844" w14:paraId="59397316" w14:textId="77777777">
            <w:pPr>
              <w:numPr>
                <w:ilvl w:val="1"/>
                <w:numId w:val="1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Implement movement to avoid stiffness</w:t>
            </w:r>
          </w:p>
          <w:p w:rsidR="00771844" w:rsidP="00A322A0" w:rsidRDefault="00771844" w14:paraId="0C00E617" w14:textId="77777777">
            <w:pPr>
              <w:numPr>
                <w:ilvl w:val="1"/>
                <w:numId w:val="1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seating accommodations</w:t>
            </w:r>
          </w:p>
          <w:p w:rsidR="00771844" w:rsidP="00A322A0" w:rsidRDefault="00771844" w14:paraId="1987C4B1" w14:textId="77777777">
            <w:pPr>
              <w:pStyle w:val="ListParagraph"/>
              <w:numPr>
                <w:ilvl w:val="0"/>
                <w:numId w:val="11"/>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Organizational Strategies: </w:t>
            </w:r>
          </w:p>
          <w:p w:rsidR="00771844" w:rsidP="00A322A0" w:rsidRDefault="00771844" w14:paraId="089186F5" w14:textId="77777777">
            <w:pPr>
              <w:pStyle w:val="ListParagraph"/>
              <w:numPr>
                <w:ilvl w:val="1"/>
                <w:numId w:val="11"/>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Model and reinforce organizational systems</w:t>
            </w:r>
          </w:p>
          <w:p w:rsidR="00771844" w:rsidP="00A322A0" w:rsidRDefault="00771844" w14:paraId="51F31183" w14:textId="77777777">
            <w:pPr>
              <w:pStyle w:val="ListParagraph"/>
              <w:numPr>
                <w:ilvl w:val="1"/>
                <w:numId w:val="11"/>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Write out homework assignments, check student’s recording of assignments</w:t>
            </w:r>
          </w:p>
          <w:p w:rsidR="00771844" w:rsidP="00A322A0" w:rsidRDefault="00771844" w14:paraId="74F3A461" w14:textId="77777777">
            <w:pPr>
              <w:pStyle w:val="ListParagraph"/>
              <w:numPr>
                <w:ilvl w:val="1"/>
                <w:numId w:val="11"/>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Tailor homework assignments toward student strengths</w:t>
            </w:r>
          </w:p>
          <w:p w:rsidR="00771844" w:rsidP="00A322A0" w:rsidRDefault="00771844" w14:paraId="41F61C9E" w14:textId="77777777">
            <w:pPr>
              <w:pStyle w:val="ListParagraph"/>
              <w:numPr>
                <w:ilvl w:val="1"/>
                <w:numId w:val="11"/>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Set time expectations for assignments</w:t>
            </w:r>
          </w:p>
          <w:p w:rsidR="00771844" w:rsidP="00A322A0" w:rsidRDefault="00771844" w14:paraId="19B4AB26" w14:textId="77777777">
            <w:pPr>
              <w:pStyle w:val="ListParagraph"/>
              <w:numPr>
                <w:ilvl w:val="1"/>
                <w:numId w:val="11"/>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clues such as clock face indicating beginning and ending times</w:t>
            </w:r>
          </w:p>
          <w:p w:rsidR="00771844" w:rsidP="00A322A0" w:rsidRDefault="00771844" w14:paraId="43168ACD" w14:textId="77777777">
            <w:pPr>
              <w:pStyle w:val="ListParagraph"/>
              <w:numPr>
                <w:ilvl w:val="1"/>
                <w:numId w:val="11"/>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Teach study/organizational skills</w:t>
            </w:r>
          </w:p>
          <w:p w:rsidR="00771844" w:rsidP="00A322A0" w:rsidRDefault="00771844" w14:paraId="52D7A493" w14:textId="77777777">
            <w:pPr>
              <w:pStyle w:val="ListParagraph"/>
              <w:numPr>
                <w:ilvl w:val="1"/>
                <w:numId w:val="11"/>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Schedule before or after school tutoring/homework assistance</w:t>
            </w:r>
          </w:p>
          <w:p w:rsidR="00771844" w:rsidP="00A322A0" w:rsidRDefault="00771844" w14:paraId="35D18DE5" w14:textId="77777777">
            <w:pPr>
              <w:pStyle w:val="ListParagraph"/>
              <w:spacing w:beforeAutospacing="1" w:after="0" w:afterAutospacing="1" w:line="240" w:lineRule="auto"/>
              <w:ind w:left="1440"/>
              <w:textAlignment w:val="baseline"/>
              <w:rPr>
                <w:rFonts w:ascii="Times New Roman" w:hAnsi="Times New Roman" w:eastAsia="Times New Roman" w:cs="Times New Roman"/>
                <w:sz w:val="24"/>
                <w:szCs w:val="24"/>
              </w:rPr>
            </w:pPr>
          </w:p>
          <w:p w:rsidRPr="00DB5FA3" w:rsidR="00771844" w:rsidP="00A322A0" w:rsidRDefault="00771844" w14:paraId="433D52A6" w14:textId="77777777">
            <w:pPr>
              <w:pStyle w:val="ListParagraph"/>
              <w:numPr>
                <w:ilvl w:val="1"/>
                <w:numId w:val="11"/>
              </w:numPr>
              <w:spacing w:after="0" w:afterAutospacing="1" w:line="240" w:lineRule="auto"/>
              <w:ind w:left="705" w:hanging="27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Behavioral Strategies:</w:t>
            </w:r>
          </w:p>
          <w:p w:rsidR="00771844" w:rsidP="00A322A0" w:rsidRDefault="00771844" w14:paraId="22987695" w14:textId="77777777">
            <w:pPr>
              <w:pStyle w:val="ListParagraph"/>
              <w:numPr>
                <w:ilvl w:val="1"/>
                <w:numId w:val="11"/>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Use behavioral management techniques consistently within a classroom and across classes</w:t>
            </w:r>
          </w:p>
          <w:p w:rsidR="00771844" w:rsidP="00A322A0" w:rsidRDefault="00771844" w14:paraId="4E0A0885" w14:textId="77777777">
            <w:pPr>
              <w:pStyle w:val="ListParagraph"/>
              <w:numPr>
                <w:ilvl w:val="1"/>
                <w:numId w:val="11"/>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Implement behavioral/academic contracts</w:t>
            </w:r>
          </w:p>
          <w:p w:rsidR="00771844" w:rsidP="00A322A0" w:rsidRDefault="00771844" w14:paraId="71F5C0B6" w14:textId="77777777">
            <w:pPr>
              <w:pStyle w:val="ListParagraph"/>
              <w:numPr>
                <w:ilvl w:val="1"/>
                <w:numId w:val="11"/>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Utilize positive verbal and/or nonverbal reinforcements</w:t>
            </w:r>
          </w:p>
          <w:p w:rsidR="00771844" w:rsidP="00A322A0" w:rsidRDefault="00771844" w14:paraId="7BEF039E" w14:textId="77777777">
            <w:pPr>
              <w:pStyle w:val="ListParagraph"/>
              <w:numPr>
                <w:ilvl w:val="1"/>
                <w:numId w:val="11"/>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Utilize logical consequences</w:t>
            </w:r>
          </w:p>
          <w:p w:rsidR="00771844" w:rsidP="00A322A0" w:rsidRDefault="00771844" w14:paraId="1B6ACE32" w14:textId="77777777">
            <w:pPr>
              <w:pStyle w:val="ListParagraph"/>
              <w:numPr>
                <w:ilvl w:val="1"/>
                <w:numId w:val="11"/>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Confer with the student’s parents and student as appropriate</w:t>
            </w:r>
          </w:p>
          <w:p w:rsidR="00771844" w:rsidP="00A322A0" w:rsidRDefault="00771844" w14:paraId="6B750923" w14:textId="77777777">
            <w:pPr>
              <w:pStyle w:val="ListParagraph"/>
              <w:numPr>
                <w:ilvl w:val="1"/>
                <w:numId w:val="11"/>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Establish a home/school communication system for behavior monitoring</w:t>
            </w:r>
          </w:p>
          <w:p w:rsidR="00771844" w:rsidP="00A322A0" w:rsidRDefault="00771844" w14:paraId="03EC6DAB" w14:textId="77777777">
            <w:pPr>
              <w:pStyle w:val="ListParagraph"/>
              <w:numPr>
                <w:ilvl w:val="1"/>
                <w:numId w:val="11"/>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Post rules, procedures, and consequences for classroom behavior</w:t>
            </w:r>
          </w:p>
          <w:p w:rsidR="00771844" w:rsidP="00A322A0" w:rsidRDefault="00771844" w14:paraId="2037E69B" w14:textId="77777777">
            <w:pPr>
              <w:pStyle w:val="ListParagraph"/>
              <w:numPr>
                <w:ilvl w:val="1"/>
                <w:numId w:val="11"/>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Put student on a daily/weekly progress report/contract</w:t>
            </w:r>
          </w:p>
          <w:p w:rsidR="00771844" w:rsidP="00A322A0" w:rsidRDefault="00771844" w14:paraId="1B96859A" w14:textId="77777777">
            <w:pPr>
              <w:pStyle w:val="ListParagraph"/>
              <w:numPr>
                <w:ilvl w:val="1"/>
                <w:numId w:val="11"/>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Reinforce self-monitoring and self-recording of behaviors</w:t>
            </w:r>
          </w:p>
          <w:p w:rsidR="00771844" w:rsidP="00A322A0" w:rsidRDefault="00771844" w14:paraId="78902EBF" w14:textId="77777777">
            <w:pPr>
              <w:pStyle w:val="ListParagraph"/>
              <w:spacing w:after="0" w:afterAutospacing="1" w:line="240" w:lineRule="auto"/>
              <w:ind w:left="1065"/>
              <w:textAlignment w:val="baseline"/>
              <w:rPr>
                <w:rFonts w:ascii="Times New Roman" w:hAnsi="Times New Roman" w:eastAsia="Times New Roman" w:cs="Times New Roman"/>
                <w:sz w:val="24"/>
                <w:szCs w:val="24"/>
              </w:rPr>
            </w:pPr>
          </w:p>
          <w:p w:rsidRPr="00BF5EAD" w:rsidR="00771844" w:rsidP="00A322A0" w:rsidRDefault="00771844" w14:paraId="4E5E525E" w14:textId="77777777">
            <w:pPr>
              <w:spacing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BF5EAD">
              <w:rPr>
                <w:rFonts w:ascii="Times New Roman" w:hAnsi="Times New Roman" w:eastAsia="Times New Roman" w:cs="Times New Roman"/>
                <w:sz w:val="24"/>
                <w:szCs w:val="24"/>
              </w:rPr>
              <w:t>Section 504: Sample Accommodations and Modifications</w:t>
            </w:r>
            <w:r>
              <w:rPr>
                <w:rFonts w:ascii="Times New Roman" w:hAnsi="Times New Roman" w:eastAsia="Times New Roman" w:cs="Times New Roman"/>
                <w:sz w:val="24"/>
                <w:szCs w:val="24"/>
              </w:rPr>
              <w:t xml:space="preserve">” Warmline Family Resource Center. </w:t>
            </w:r>
            <w:r w:rsidRPr="009B544B">
              <w:rPr>
                <w:rFonts w:ascii="Times New Roman" w:hAnsi="Times New Roman" w:eastAsia="Times New Roman" w:cs="Times New Roman"/>
                <w:sz w:val="24"/>
                <w:szCs w:val="24"/>
              </w:rPr>
              <w:t xml:space="preserve">http://www.warmlinefrc.org/uploads/5/9/5/8/5958794/section_504_accomodations.pdf </w:t>
            </w:r>
          </w:p>
          <w:p w:rsidRPr="00204C45" w:rsidR="00771844" w:rsidP="00A322A0" w:rsidRDefault="00771844" w14:paraId="138AB917" w14:textId="77777777">
            <w:pPr>
              <w:spacing w:beforeAutospacing="1" w:after="0" w:afterAutospacing="1" w:line="240" w:lineRule="auto"/>
              <w:textAlignment w:val="baseline"/>
              <w:rPr>
                <w:rFonts w:ascii="Times New Roman" w:hAnsi="Times New Roman" w:eastAsia="Times New Roman" w:cs="Times New Roman"/>
                <w:sz w:val="24"/>
                <w:szCs w:val="24"/>
              </w:rPr>
            </w:pPr>
          </w:p>
        </w:tc>
      </w:tr>
    </w:tbl>
    <w:p w:rsidR="00375728" w:rsidP="00375728" w:rsidRDefault="00375728" w14:paraId="0B85E608" w14:textId="77777777"/>
    <w:sectPr w:rsidR="00375728" w:rsidSect="00F3648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56B" w:rsidP="00E26F67" w:rsidRDefault="00DE456B" w14:paraId="34844F53" w14:textId="77777777">
      <w:pPr>
        <w:spacing w:after="0" w:line="240" w:lineRule="auto"/>
      </w:pPr>
      <w:r>
        <w:separator/>
      </w:r>
    </w:p>
  </w:endnote>
  <w:endnote w:type="continuationSeparator" w:id="0">
    <w:p w:rsidR="00DE456B" w:rsidP="00E26F67" w:rsidRDefault="00DE456B" w14:paraId="0BD877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C1" w:rsidRDefault="00ED0DC1" w14:paraId="6F4366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C1" w:rsidRDefault="00ED0DC1" w14:paraId="26CE53C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C1" w:rsidRDefault="00ED0DC1" w14:paraId="16B97E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56B" w:rsidP="00E26F67" w:rsidRDefault="00DE456B" w14:paraId="63FEE05F" w14:textId="77777777">
      <w:pPr>
        <w:spacing w:after="0" w:line="240" w:lineRule="auto"/>
      </w:pPr>
      <w:r>
        <w:separator/>
      </w:r>
    </w:p>
  </w:footnote>
  <w:footnote w:type="continuationSeparator" w:id="0">
    <w:p w:rsidR="00DE456B" w:rsidP="00E26F67" w:rsidRDefault="00DE456B" w14:paraId="4D3C4C9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C1" w:rsidRDefault="00ED0DC1" w14:paraId="47BD37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Pr="00E26F67" w:rsidR="00E26F67" w:rsidP="00E26F67" w:rsidRDefault="00E26F67" w14:paraId="48CE29C9" w14:textId="7777777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rsidRPr="00E26F67" w:rsidR="00E26F67" w:rsidP="00E26F67" w:rsidRDefault="00E26F67" w14:paraId="2825DF6F" w14:textId="7777777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34.5pt;margin-top:28.5pt;width:543.05pt;height:52.5pt;z-index:-251658240;mso-position-horizontal-relative:page;mso-position-vertical-relative:page" coordsize="10861,1050" coordorigin="690,570" o:spid="_x0000_s1026" w14:anchorId="6316FB7A"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ED0DC1">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rsidRPr="00E26F67" w:rsidR="00E26F67" w:rsidP="00E26F67" w:rsidRDefault="00E26F67" w14:paraId="4FF96FE1" w14:textId="7777777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rsidR="00E26F67" w:rsidRDefault="00E26F67" w14:paraId="2F45DA50" w14:textId="77777777">
    <w:pPr>
      <w:pStyle w:val="Header"/>
    </w:pPr>
  </w:p>
  <w:p w:rsidR="00E26F67" w:rsidRDefault="00E26F67" w14:paraId="25D5052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C1" w:rsidRDefault="00ED0DC1" w14:paraId="1064C9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9D9"/>
    <w:multiLevelType w:val="hybridMultilevel"/>
    <w:tmpl w:val="EC70133C"/>
    <w:lvl w:ilvl="0" w:tplc="146E188C">
      <w:start w:val="1"/>
      <w:numFmt w:val="bullet"/>
      <w:lvlText w:val=""/>
      <w:lvlJc w:val="left"/>
      <w:pPr>
        <w:ind w:left="72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041BE9"/>
    <w:multiLevelType w:val="multilevel"/>
    <w:tmpl w:val="95E63190"/>
    <w:lvl w:ilvl="0">
      <w:start w:val="1"/>
      <w:numFmt w:val="bullet"/>
      <w:lvlText w:val=""/>
      <w:lvlJc w:val="left"/>
      <w:pPr>
        <w:tabs>
          <w:tab w:val="num" w:pos="720"/>
        </w:tabs>
        <w:ind w:left="720" w:hanging="360"/>
      </w:pPr>
      <w:rPr>
        <w:rFonts w:hint="default" w:ascii="Symbol" w:hAnsi="Symbol"/>
        <w:sz w:val="24"/>
        <w:szCs w:val="24"/>
      </w:rPr>
    </w:lvl>
    <w:lvl w:ilvl="1">
      <w:start w:val="1"/>
      <w:numFmt w:val="bullet"/>
      <w:lvlText w:val=""/>
      <w:lvlJc w:val="left"/>
      <w:pPr>
        <w:tabs>
          <w:tab w:val="num" w:pos="1440"/>
        </w:tabs>
        <w:ind w:left="1440" w:hanging="360"/>
      </w:pPr>
      <w:rPr>
        <w:rFonts w:hint="default" w:ascii="Symbol" w:hAnsi="Symbol"/>
        <w:sz w:val="24"/>
        <w:szCs w:val="24"/>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2242112"/>
    <w:multiLevelType w:val="multilevel"/>
    <w:tmpl w:val="1EEA5D88"/>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23A6AFE"/>
    <w:multiLevelType w:val="multilevel"/>
    <w:tmpl w:val="AB22D8E6"/>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C121539"/>
    <w:multiLevelType w:val="hybridMultilevel"/>
    <w:tmpl w:val="B40A6A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C26482"/>
    <w:multiLevelType w:val="multilevel"/>
    <w:tmpl w:val="06B6F4E0"/>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D4F6E12"/>
    <w:multiLevelType w:val="hybridMultilevel"/>
    <w:tmpl w:val="8870DA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2AD4425"/>
    <w:multiLevelType w:val="hybridMultilevel"/>
    <w:tmpl w:val="0C82187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3040F4"/>
    <w:multiLevelType w:val="hybridMultilevel"/>
    <w:tmpl w:val="228CAF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86B189E"/>
    <w:multiLevelType w:val="hybridMultilevel"/>
    <w:tmpl w:val="FB3009D8"/>
    <w:lvl w:ilvl="0" w:tplc="146E188C">
      <w:start w:val="1"/>
      <w:numFmt w:val="bullet"/>
      <w:lvlText w:val=""/>
      <w:lvlJc w:val="left"/>
      <w:pPr>
        <w:ind w:left="72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7E5DCD"/>
    <w:multiLevelType w:val="multilevel"/>
    <w:tmpl w:val="7E54E2F2"/>
    <w:lvl w:ilvl="0">
      <w:start w:val="1"/>
      <w:numFmt w:val="bullet"/>
      <w:lvlText w:val=""/>
      <w:lvlJc w:val="left"/>
      <w:pPr>
        <w:tabs>
          <w:tab w:val="num" w:pos="720"/>
        </w:tabs>
        <w:ind w:left="720" w:hanging="360"/>
      </w:pPr>
      <w:rPr>
        <w:rFonts w:hint="default" w:ascii="Symbol" w:hAnsi="Symbol"/>
        <w:sz w:val="24"/>
        <w:szCs w:val="24"/>
      </w:rPr>
    </w:lvl>
    <w:lvl w:ilvl="1">
      <w:start w:val="504"/>
      <w:numFmt w:val="bullet"/>
      <w:lvlText w:val="-"/>
      <w:lvlJc w:val="left"/>
      <w:pPr>
        <w:ind w:left="1440" w:hanging="360"/>
      </w:pPr>
      <w:rPr>
        <w:rFonts w:hint="default" w:ascii="Times New Roman" w:hAnsi="Times New Roman" w:eastAsia="Times New Roman" w:cs="Times New Roman"/>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93B2A3A"/>
    <w:multiLevelType w:val="multilevel"/>
    <w:tmpl w:val="4C469A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D087B9D"/>
    <w:multiLevelType w:val="multilevel"/>
    <w:tmpl w:val="06B6F4E0"/>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D3E0662"/>
    <w:multiLevelType w:val="hybridMultilevel"/>
    <w:tmpl w:val="F9304B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02F5DAE"/>
    <w:multiLevelType w:val="hybridMultilevel"/>
    <w:tmpl w:val="5C1896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6DC0263"/>
    <w:multiLevelType w:val="hybridMultilevel"/>
    <w:tmpl w:val="FC5010A8"/>
    <w:lvl w:ilvl="0" w:tplc="FFFFFFFF">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7D307C3"/>
    <w:multiLevelType w:val="hybridMultilevel"/>
    <w:tmpl w:val="5002CB54"/>
    <w:lvl w:ilvl="0" w:tplc="04090001">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sz w:val="24"/>
        <w:szCs w:val="24"/>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1F92370"/>
    <w:multiLevelType w:val="multilevel"/>
    <w:tmpl w:val="79E6D2CE"/>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2C4106F"/>
    <w:multiLevelType w:val="multilevel"/>
    <w:tmpl w:val="68BA1F82"/>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5686178"/>
    <w:multiLevelType w:val="hybridMultilevel"/>
    <w:tmpl w:val="1868D4DC"/>
    <w:lvl w:ilvl="0" w:tplc="146E188C">
      <w:start w:val="1"/>
      <w:numFmt w:val="bullet"/>
      <w:lvlText w:val=""/>
      <w:lvlJc w:val="left"/>
      <w:pPr>
        <w:ind w:left="72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6B711CC"/>
    <w:multiLevelType w:val="multilevel"/>
    <w:tmpl w:val="78722402"/>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8937E56"/>
    <w:multiLevelType w:val="hybridMultilevel"/>
    <w:tmpl w:val="FAD085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9231646"/>
    <w:multiLevelType w:val="hybridMultilevel"/>
    <w:tmpl w:val="3D80C7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A9A3259"/>
    <w:multiLevelType w:val="hybridMultilevel"/>
    <w:tmpl w:val="5A82A352"/>
    <w:lvl w:ilvl="0" w:tplc="298E9E94">
      <w:start w:val="1"/>
      <w:numFmt w:val="bullet"/>
      <w:lvlText w:val=""/>
      <w:lvlJc w:val="left"/>
      <w:pPr>
        <w:ind w:left="720" w:hanging="360"/>
      </w:pPr>
      <w:rPr>
        <w:rFonts w:hint="default" w:ascii="Symbol" w:hAnsi="Symbol"/>
      </w:rPr>
    </w:lvl>
    <w:lvl w:ilvl="1" w:tplc="3012A22E">
      <w:start w:val="1"/>
      <w:numFmt w:val="bullet"/>
      <w:lvlText w:val=""/>
      <w:lvlJc w:val="left"/>
      <w:pPr>
        <w:ind w:left="1440" w:hanging="360"/>
      </w:pPr>
      <w:rPr>
        <w:rFonts w:hint="default" w:ascii="Symbol" w:hAnsi="Symbol"/>
      </w:rPr>
    </w:lvl>
    <w:lvl w:ilvl="2" w:tplc="2D6A91E0">
      <w:start w:val="1"/>
      <w:numFmt w:val="bullet"/>
      <w:lvlText w:val=""/>
      <w:lvlJc w:val="left"/>
      <w:pPr>
        <w:ind w:left="2160" w:hanging="360"/>
      </w:pPr>
      <w:rPr>
        <w:rFonts w:hint="default" w:ascii="Wingdings" w:hAnsi="Wingdings"/>
      </w:rPr>
    </w:lvl>
    <w:lvl w:ilvl="3" w:tplc="C518B16A">
      <w:start w:val="1"/>
      <w:numFmt w:val="bullet"/>
      <w:lvlText w:val=""/>
      <w:lvlJc w:val="left"/>
      <w:pPr>
        <w:ind w:left="2880" w:hanging="360"/>
      </w:pPr>
      <w:rPr>
        <w:rFonts w:hint="default" w:ascii="Symbol" w:hAnsi="Symbol"/>
      </w:rPr>
    </w:lvl>
    <w:lvl w:ilvl="4" w:tplc="B0EA83BA">
      <w:start w:val="1"/>
      <w:numFmt w:val="bullet"/>
      <w:lvlText w:val="o"/>
      <w:lvlJc w:val="left"/>
      <w:pPr>
        <w:ind w:left="3600" w:hanging="360"/>
      </w:pPr>
      <w:rPr>
        <w:rFonts w:hint="default" w:ascii="Courier New" w:hAnsi="Courier New"/>
      </w:rPr>
    </w:lvl>
    <w:lvl w:ilvl="5" w:tplc="D4984E50">
      <w:start w:val="1"/>
      <w:numFmt w:val="bullet"/>
      <w:lvlText w:val=""/>
      <w:lvlJc w:val="left"/>
      <w:pPr>
        <w:ind w:left="4320" w:hanging="360"/>
      </w:pPr>
      <w:rPr>
        <w:rFonts w:hint="default" w:ascii="Wingdings" w:hAnsi="Wingdings"/>
      </w:rPr>
    </w:lvl>
    <w:lvl w:ilvl="6" w:tplc="EC7CFF90">
      <w:start w:val="1"/>
      <w:numFmt w:val="bullet"/>
      <w:lvlText w:val=""/>
      <w:lvlJc w:val="left"/>
      <w:pPr>
        <w:ind w:left="5040" w:hanging="360"/>
      </w:pPr>
      <w:rPr>
        <w:rFonts w:hint="default" w:ascii="Symbol" w:hAnsi="Symbol"/>
      </w:rPr>
    </w:lvl>
    <w:lvl w:ilvl="7" w:tplc="D31A1D76">
      <w:start w:val="1"/>
      <w:numFmt w:val="bullet"/>
      <w:lvlText w:val="o"/>
      <w:lvlJc w:val="left"/>
      <w:pPr>
        <w:ind w:left="5760" w:hanging="360"/>
      </w:pPr>
      <w:rPr>
        <w:rFonts w:hint="default" w:ascii="Courier New" w:hAnsi="Courier New"/>
      </w:rPr>
    </w:lvl>
    <w:lvl w:ilvl="8" w:tplc="9550B972">
      <w:start w:val="1"/>
      <w:numFmt w:val="bullet"/>
      <w:lvlText w:val=""/>
      <w:lvlJc w:val="left"/>
      <w:pPr>
        <w:ind w:left="6480" w:hanging="360"/>
      </w:pPr>
      <w:rPr>
        <w:rFonts w:hint="default" w:ascii="Wingdings" w:hAnsi="Wingdings"/>
      </w:rPr>
    </w:lvl>
  </w:abstractNum>
  <w:abstractNum w:abstractNumId="24" w15:restartNumberingAfterBreak="0">
    <w:nsid w:val="7BB472A5"/>
    <w:multiLevelType w:val="hybridMultilevel"/>
    <w:tmpl w:val="0BD8AF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D307397"/>
    <w:multiLevelType w:val="multilevel"/>
    <w:tmpl w:val="5E401C26"/>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F7D4488"/>
    <w:multiLevelType w:val="hybridMultilevel"/>
    <w:tmpl w:val="388A7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3"/>
  </w:num>
  <w:num w:numId="2">
    <w:abstractNumId w:val="25"/>
  </w:num>
  <w:num w:numId="3">
    <w:abstractNumId w:val="17"/>
  </w:num>
  <w:num w:numId="4">
    <w:abstractNumId w:val="16"/>
  </w:num>
  <w:num w:numId="5">
    <w:abstractNumId w:val="7"/>
  </w:num>
  <w:num w:numId="6">
    <w:abstractNumId w:val="24"/>
  </w:num>
  <w:num w:numId="7">
    <w:abstractNumId w:val="13"/>
  </w:num>
  <w:num w:numId="8">
    <w:abstractNumId w:val="2"/>
  </w:num>
  <w:num w:numId="9">
    <w:abstractNumId w:val="3"/>
  </w:num>
  <w:num w:numId="10">
    <w:abstractNumId w:val="12"/>
  </w:num>
  <w:num w:numId="11">
    <w:abstractNumId w:val="15"/>
  </w:num>
  <w:num w:numId="12">
    <w:abstractNumId w:val="18"/>
  </w:num>
  <w:num w:numId="13">
    <w:abstractNumId w:val="10"/>
  </w:num>
  <w:num w:numId="14">
    <w:abstractNumId w:val="1"/>
  </w:num>
  <w:num w:numId="15">
    <w:abstractNumId w:val="5"/>
  </w:num>
  <w:num w:numId="16">
    <w:abstractNumId w:val="8"/>
  </w:num>
  <w:num w:numId="17">
    <w:abstractNumId w:val="6"/>
  </w:num>
  <w:num w:numId="18">
    <w:abstractNumId w:val="21"/>
  </w:num>
  <w:num w:numId="19">
    <w:abstractNumId w:val="9"/>
  </w:num>
  <w:num w:numId="20">
    <w:abstractNumId w:val="4"/>
  </w:num>
  <w:num w:numId="21">
    <w:abstractNumId w:val="20"/>
  </w:num>
  <w:num w:numId="22">
    <w:abstractNumId w:val="11"/>
  </w:num>
  <w:num w:numId="23">
    <w:abstractNumId w:val="22"/>
  </w:num>
  <w:num w:numId="24">
    <w:abstractNumId w:val="19"/>
  </w:num>
  <w:num w:numId="25">
    <w:abstractNumId w:val="0"/>
  </w:num>
  <w:num w:numId="26">
    <w:abstractNumId w:val="14"/>
  </w:num>
  <w:num w:numId="2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443EC"/>
    <w:rsid w:val="00053E38"/>
    <w:rsid w:val="00066078"/>
    <w:rsid w:val="000661F7"/>
    <w:rsid w:val="000919C6"/>
    <w:rsid w:val="000A574B"/>
    <w:rsid w:val="000B656B"/>
    <w:rsid w:val="000F743C"/>
    <w:rsid w:val="00124EBB"/>
    <w:rsid w:val="0014164C"/>
    <w:rsid w:val="00164749"/>
    <w:rsid w:val="001954D1"/>
    <w:rsid w:val="001D26D6"/>
    <w:rsid w:val="001E04DF"/>
    <w:rsid w:val="00204C45"/>
    <w:rsid w:val="0020769A"/>
    <w:rsid w:val="002220A3"/>
    <w:rsid w:val="00223EC8"/>
    <w:rsid w:val="00262623"/>
    <w:rsid w:val="0028713F"/>
    <w:rsid w:val="0029530B"/>
    <w:rsid w:val="002C23EA"/>
    <w:rsid w:val="002D7145"/>
    <w:rsid w:val="00315019"/>
    <w:rsid w:val="00367CFD"/>
    <w:rsid w:val="0037010F"/>
    <w:rsid w:val="00375728"/>
    <w:rsid w:val="003A1D1F"/>
    <w:rsid w:val="00435465"/>
    <w:rsid w:val="004442D6"/>
    <w:rsid w:val="00497A24"/>
    <w:rsid w:val="004A02B9"/>
    <w:rsid w:val="004D35D7"/>
    <w:rsid w:val="004E328D"/>
    <w:rsid w:val="00501567"/>
    <w:rsid w:val="005079F0"/>
    <w:rsid w:val="005464AE"/>
    <w:rsid w:val="005711AA"/>
    <w:rsid w:val="00596351"/>
    <w:rsid w:val="005C3A26"/>
    <w:rsid w:val="005D7449"/>
    <w:rsid w:val="005F0D56"/>
    <w:rsid w:val="00614E15"/>
    <w:rsid w:val="006161ED"/>
    <w:rsid w:val="00625353"/>
    <w:rsid w:val="00635DDB"/>
    <w:rsid w:val="006426E4"/>
    <w:rsid w:val="00651668"/>
    <w:rsid w:val="0066191C"/>
    <w:rsid w:val="0068343A"/>
    <w:rsid w:val="006E0C4A"/>
    <w:rsid w:val="006F51E4"/>
    <w:rsid w:val="00725818"/>
    <w:rsid w:val="0074403C"/>
    <w:rsid w:val="00761D0D"/>
    <w:rsid w:val="00771844"/>
    <w:rsid w:val="007B0AA4"/>
    <w:rsid w:val="007B2670"/>
    <w:rsid w:val="007F258E"/>
    <w:rsid w:val="007F4A57"/>
    <w:rsid w:val="00803581"/>
    <w:rsid w:val="00835284"/>
    <w:rsid w:val="00841DDC"/>
    <w:rsid w:val="00863E09"/>
    <w:rsid w:val="008828F4"/>
    <w:rsid w:val="008915B4"/>
    <w:rsid w:val="008B170F"/>
    <w:rsid w:val="008D7207"/>
    <w:rsid w:val="008E01E7"/>
    <w:rsid w:val="008E6E11"/>
    <w:rsid w:val="008F67CA"/>
    <w:rsid w:val="00906352"/>
    <w:rsid w:val="00906807"/>
    <w:rsid w:val="009068FE"/>
    <w:rsid w:val="00953E26"/>
    <w:rsid w:val="009827A6"/>
    <w:rsid w:val="009B544B"/>
    <w:rsid w:val="009B6BBE"/>
    <w:rsid w:val="009E22C2"/>
    <w:rsid w:val="00A2019B"/>
    <w:rsid w:val="00A25000"/>
    <w:rsid w:val="00A73745"/>
    <w:rsid w:val="00A900DC"/>
    <w:rsid w:val="00AB7545"/>
    <w:rsid w:val="00AD61D7"/>
    <w:rsid w:val="00AD71C5"/>
    <w:rsid w:val="00AF4509"/>
    <w:rsid w:val="00B23470"/>
    <w:rsid w:val="00B271AF"/>
    <w:rsid w:val="00B42B52"/>
    <w:rsid w:val="00B67635"/>
    <w:rsid w:val="00B963C1"/>
    <w:rsid w:val="00BC0DD0"/>
    <w:rsid w:val="00BD2FEF"/>
    <w:rsid w:val="00BF4545"/>
    <w:rsid w:val="00BF5EAD"/>
    <w:rsid w:val="00C13824"/>
    <w:rsid w:val="00C21B41"/>
    <w:rsid w:val="00C23E67"/>
    <w:rsid w:val="00C76917"/>
    <w:rsid w:val="00C83411"/>
    <w:rsid w:val="00CA0FA5"/>
    <w:rsid w:val="00CA6D7F"/>
    <w:rsid w:val="00CA7D31"/>
    <w:rsid w:val="00CE1C48"/>
    <w:rsid w:val="00D041BA"/>
    <w:rsid w:val="00D618E4"/>
    <w:rsid w:val="00D76FF8"/>
    <w:rsid w:val="00D82262"/>
    <w:rsid w:val="00D976A4"/>
    <w:rsid w:val="00DB5FA3"/>
    <w:rsid w:val="00DC2A36"/>
    <w:rsid w:val="00DD2376"/>
    <w:rsid w:val="00DD749B"/>
    <w:rsid w:val="00DE154B"/>
    <w:rsid w:val="00DE456B"/>
    <w:rsid w:val="00E0291F"/>
    <w:rsid w:val="00E1381B"/>
    <w:rsid w:val="00E26F67"/>
    <w:rsid w:val="00E3383E"/>
    <w:rsid w:val="00E452E3"/>
    <w:rsid w:val="00E56C49"/>
    <w:rsid w:val="00EB2428"/>
    <w:rsid w:val="00ED0DC1"/>
    <w:rsid w:val="00ED0DC3"/>
    <w:rsid w:val="00ED0DC5"/>
    <w:rsid w:val="00ED284C"/>
    <w:rsid w:val="00EF0813"/>
    <w:rsid w:val="00F36482"/>
    <w:rsid w:val="00F52883"/>
    <w:rsid w:val="00F74476"/>
    <w:rsid w:val="00F86BE9"/>
    <w:rsid w:val="00F91F2F"/>
    <w:rsid w:val="00FB3C2E"/>
    <w:rsid w:val="00FC2942"/>
    <w:rsid w:val="0F6FD82D"/>
    <w:rsid w:val="1ECEE11D"/>
    <w:rsid w:val="2D666F47"/>
    <w:rsid w:val="5C517C79"/>
    <w:rsid w:val="7A658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FFD02A70-D1A4-47FD-A281-04735F43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452E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452E3"/>
  </w:style>
  <w:style w:type="character" w:styleId="eop" w:customStyle="1">
    <w:name w:val="eop"/>
    <w:basedOn w:val="DefaultParagraphFont"/>
    <w:rsid w:val="00E452E3"/>
  </w:style>
  <w:style w:type="character" w:styleId="spellingerror" w:customStyle="1">
    <w:name w:val="spellingerror"/>
    <w:basedOn w:val="DefaultParagraphFont"/>
    <w:rsid w:val="000A574B"/>
  </w:style>
  <w:style w:type="character" w:styleId="contextualspellingandgrammarerror" w:customStyle="1">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E26F67"/>
  </w:style>
  <w:style w:type="character" w:styleId="Heading4Char" w:customStyle="1">
    <w:name w:val="Heading 4 Char"/>
    <w:basedOn w:val="DefaultParagraphFont"/>
    <w:link w:val="Heading4"/>
    <w:uiPriority w:val="9"/>
    <w:rsid w:val="00B271AF"/>
    <w:rPr>
      <w:rFonts w:ascii="Times New Roman" w:hAnsi="Times New Roman" w:eastAsia="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styleId="UnresolvedMention1" w:customStyle="1">
    <w:name w:val="Unresolved Mention1"/>
    <w:basedOn w:val="DefaultParagraphFont"/>
    <w:uiPriority w:val="99"/>
    <w:semiHidden/>
    <w:unhideWhenUsed/>
    <w:rsid w:val="009B544B"/>
    <w:rPr>
      <w:color w:val="605E5C"/>
      <w:shd w:val="clear" w:color="auto" w:fill="E1DFDD"/>
    </w:rPr>
  </w:style>
  <w:style w:type="paragraph" w:styleId="TableParagraph" w:customStyle="1">
    <w:name w:val="Table Paragraph"/>
    <w:basedOn w:val="Normal"/>
    <w:uiPriority w:val="1"/>
    <w:qFormat/>
    <w:rsid w:val="0029530B"/>
    <w:pPr>
      <w:widowControl w:val="0"/>
      <w:spacing w:after="0" w:line="240" w:lineRule="auto"/>
    </w:pPr>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537545270">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67267129">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470972370">
      <w:bodyDiv w:val="1"/>
      <w:marLeft w:val="0"/>
      <w:marRight w:val="0"/>
      <w:marTop w:val="0"/>
      <w:marBottom w:val="0"/>
      <w:divBdr>
        <w:top w:val="none" w:sz="0" w:space="0" w:color="auto"/>
        <w:left w:val="none" w:sz="0" w:space="0" w:color="auto"/>
        <w:bottom w:val="none" w:sz="0" w:space="0" w:color="auto"/>
        <w:right w:val="none" w:sz="0" w:space="0" w:color="auto"/>
      </w:divBdr>
      <w:divsChild>
        <w:div w:id="2074810945">
          <w:marLeft w:val="0"/>
          <w:marRight w:val="0"/>
          <w:marTop w:val="0"/>
          <w:marBottom w:val="0"/>
          <w:divBdr>
            <w:top w:val="none" w:sz="0" w:space="0" w:color="auto"/>
            <w:left w:val="none" w:sz="0" w:space="0" w:color="auto"/>
            <w:bottom w:val="none" w:sz="0" w:space="0" w:color="auto"/>
            <w:right w:val="none" w:sz="0" w:space="0" w:color="auto"/>
          </w:divBdr>
          <w:divsChild>
            <w:div w:id="835533127">
              <w:marLeft w:val="0"/>
              <w:marRight w:val="0"/>
              <w:marTop w:val="0"/>
              <w:marBottom w:val="0"/>
              <w:divBdr>
                <w:top w:val="none" w:sz="0" w:space="0" w:color="auto"/>
                <w:left w:val="none" w:sz="0" w:space="0" w:color="auto"/>
                <w:bottom w:val="none" w:sz="0" w:space="0" w:color="auto"/>
                <w:right w:val="none" w:sz="0" w:space="0" w:color="auto"/>
              </w:divBdr>
              <w:divsChild>
                <w:div w:id="239096611">
                  <w:marLeft w:val="0"/>
                  <w:marRight w:val="0"/>
                  <w:marTop w:val="0"/>
                  <w:marBottom w:val="0"/>
                  <w:divBdr>
                    <w:top w:val="none" w:sz="0" w:space="0" w:color="auto"/>
                    <w:left w:val="none" w:sz="0" w:space="0" w:color="auto"/>
                    <w:bottom w:val="none" w:sz="0" w:space="0" w:color="auto"/>
                    <w:right w:val="none" w:sz="0" w:space="0" w:color="auto"/>
                  </w:divBdr>
                </w:div>
                <w:div w:id="18070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854">
          <w:marLeft w:val="0"/>
          <w:marRight w:val="0"/>
          <w:marTop w:val="0"/>
          <w:marBottom w:val="0"/>
          <w:divBdr>
            <w:top w:val="none" w:sz="0" w:space="0" w:color="auto"/>
            <w:left w:val="none" w:sz="0" w:space="0" w:color="auto"/>
            <w:bottom w:val="none" w:sz="0" w:space="0" w:color="auto"/>
            <w:right w:val="none" w:sz="0" w:space="0" w:color="auto"/>
          </w:divBdr>
        </w:div>
        <w:div w:id="1191066411">
          <w:marLeft w:val="0"/>
          <w:marRight w:val="0"/>
          <w:marTop w:val="0"/>
          <w:marBottom w:val="0"/>
          <w:divBdr>
            <w:top w:val="none" w:sz="0" w:space="0" w:color="auto"/>
            <w:left w:val="none" w:sz="0" w:space="0" w:color="auto"/>
            <w:bottom w:val="none" w:sz="0" w:space="0" w:color="auto"/>
            <w:right w:val="none" w:sz="0" w:space="0" w:color="auto"/>
          </w:divBdr>
        </w:div>
        <w:div w:id="2111389005">
          <w:marLeft w:val="0"/>
          <w:marRight w:val="0"/>
          <w:marTop w:val="0"/>
          <w:marBottom w:val="0"/>
          <w:divBdr>
            <w:top w:val="none" w:sz="0" w:space="0" w:color="auto"/>
            <w:left w:val="none" w:sz="0" w:space="0" w:color="auto"/>
            <w:bottom w:val="none" w:sz="0" w:space="0" w:color="auto"/>
            <w:right w:val="none" w:sz="0" w:space="0" w:color="auto"/>
          </w:divBdr>
        </w:div>
        <w:div w:id="1524906171">
          <w:marLeft w:val="0"/>
          <w:marRight w:val="0"/>
          <w:marTop w:val="0"/>
          <w:marBottom w:val="0"/>
          <w:divBdr>
            <w:top w:val="none" w:sz="0" w:space="0" w:color="auto"/>
            <w:left w:val="none" w:sz="0" w:space="0" w:color="auto"/>
            <w:bottom w:val="none" w:sz="0" w:space="0" w:color="auto"/>
            <w:right w:val="none" w:sz="0" w:space="0" w:color="auto"/>
          </w:divBdr>
        </w:div>
        <w:div w:id="1214196634">
          <w:marLeft w:val="0"/>
          <w:marRight w:val="0"/>
          <w:marTop w:val="0"/>
          <w:marBottom w:val="0"/>
          <w:divBdr>
            <w:top w:val="none" w:sz="0" w:space="0" w:color="auto"/>
            <w:left w:val="none" w:sz="0" w:space="0" w:color="auto"/>
            <w:bottom w:val="none" w:sz="0" w:space="0" w:color="auto"/>
            <w:right w:val="none" w:sz="0" w:space="0" w:color="auto"/>
          </w:divBdr>
          <w:divsChild>
            <w:div w:id="149174607">
              <w:marLeft w:val="0"/>
              <w:marRight w:val="0"/>
              <w:marTop w:val="0"/>
              <w:marBottom w:val="0"/>
              <w:divBdr>
                <w:top w:val="none" w:sz="0" w:space="0" w:color="auto"/>
                <w:left w:val="none" w:sz="0" w:space="0" w:color="auto"/>
                <w:bottom w:val="none" w:sz="0" w:space="0" w:color="auto"/>
                <w:right w:val="none" w:sz="0" w:space="0" w:color="auto"/>
              </w:divBdr>
            </w:div>
            <w:div w:id="8725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5C2C-2344-4534-9F5A-5C12949A4D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Dawn L. Rotio</dc:creator>
  <keywords/>
  <dc:description/>
  <lastModifiedBy>Dawn L. Rotio</lastModifiedBy>
  <revision>16</revision>
  <dcterms:created xsi:type="dcterms:W3CDTF">2022-08-30T13:59:00.0000000Z</dcterms:created>
  <dcterms:modified xsi:type="dcterms:W3CDTF">2023-04-17T19:08:33.5017127Z</dcterms:modified>
</coreProperties>
</file>